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C61" w:rsidRDefault="00927C61" w:rsidP="00A522A7">
      <w:pPr>
        <w:spacing w:after="0" w:line="240" w:lineRule="auto"/>
        <w:ind w:right="-108"/>
        <w:jc w:val="center"/>
        <w:rPr>
          <w:rFonts w:ascii="Times New Roman" w:eastAsia="Times New Roman" w:hAnsi="Times New Roman" w:cs="Times New Roman"/>
          <w:b/>
          <w:color w:val="000000"/>
          <w:sz w:val="24"/>
          <w:szCs w:val="24"/>
          <w:lang w:eastAsia="en-US"/>
        </w:rPr>
      </w:pPr>
    </w:p>
    <w:p w:rsidR="000864E1" w:rsidRDefault="000864E1" w:rsidP="00A522A7">
      <w:pPr>
        <w:spacing w:after="0" w:line="240" w:lineRule="auto"/>
        <w:ind w:right="-108"/>
        <w:jc w:val="center"/>
        <w:rPr>
          <w:rFonts w:ascii="Times New Roman" w:eastAsia="Times New Roman" w:hAnsi="Times New Roman" w:cs="Times New Roman"/>
          <w:b/>
          <w:color w:val="000000"/>
          <w:sz w:val="24"/>
          <w:szCs w:val="24"/>
          <w:lang w:eastAsia="en-US"/>
        </w:rPr>
      </w:pPr>
    </w:p>
    <w:p w:rsidR="00A522A7" w:rsidRPr="00A522A7" w:rsidRDefault="00A522A7" w:rsidP="00A522A7">
      <w:pPr>
        <w:spacing w:after="0" w:line="240" w:lineRule="auto"/>
        <w:ind w:right="-108"/>
        <w:jc w:val="center"/>
        <w:rPr>
          <w:rFonts w:ascii="Times New Roman" w:eastAsia="Times New Roman" w:hAnsi="Times New Roman" w:cs="Times New Roman"/>
          <w:b/>
          <w:color w:val="000000"/>
          <w:sz w:val="24"/>
          <w:szCs w:val="24"/>
          <w:lang w:eastAsia="en-US"/>
        </w:rPr>
      </w:pPr>
      <w:r w:rsidRPr="00A522A7">
        <w:rPr>
          <w:rFonts w:ascii="Times New Roman" w:eastAsia="Times New Roman" w:hAnsi="Times New Roman" w:cs="Times New Roman"/>
          <w:b/>
          <w:color w:val="000000"/>
          <w:sz w:val="24"/>
          <w:szCs w:val="24"/>
          <w:lang w:eastAsia="en-US"/>
        </w:rPr>
        <w:t xml:space="preserve">СОВЕТ ДЕПУТАТОВ </w:t>
      </w:r>
      <w:r w:rsidR="0033256E" w:rsidRPr="0033256E">
        <w:rPr>
          <w:rFonts w:ascii="Times New Roman" w:eastAsia="Times New Roman" w:hAnsi="Times New Roman" w:cs="Times New Roman"/>
          <w:b/>
          <w:color w:val="000000"/>
          <w:sz w:val="24"/>
          <w:szCs w:val="24"/>
          <w:lang w:eastAsia="en-US"/>
        </w:rPr>
        <w:t>АЛПАТОВСКОГО</w:t>
      </w:r>
      <w:r w:rsidRPr="00A522A7">
        <w:rPr>
          <w:rFonts w:ascii="Times New Roman" w:eastAsia="Times New Roman" w:hAnsi="Times New Roman" w:cs="Times New Roman"/>
          <w:b/>
          <w:color w:val="000000"/>
          <w:sz w:val="24"/>
          <w:szCs w:val="24"/>
          <w:lang w:eastAsia="en-US"/>
        </w:rPr>
        <w:t xml:space="preserve"> СЕЛЬСКОГО ПОСЕЛЕНИЯ</w:t>
      </w:r>
    </w:p>
    <w:p w:rsidR="00A522A7" w:rsidRPr="00A522A7" w:rsidRDefault="00A7022E" w:rsidP="00A522A7">
      <w:pPr>
        <w:spacing w:after="0" w:line="240" w:lineRule="auto"/>
        <w:ind w:right="-108"/>
        <w:jc w:val="center"/>
        <w:rPr>
          <w:rFonts w:ascii="Times New Roman" w:eastAsia="Times New Roman" w:hAnsi="Times New Roman" w:cs="Times New Roman"/>
          <w:b/>
          <w:color w:val="000000"/>
          <w:sz w:val="24"/>
          <w:szCs w:val="24"/>
          <w:lang w:eastAsia="en-US"/>
        </w:rPr>
      </w:pPr>
      <w:r w:rsidRPr="00A7022E">
        <w:rPr>
          <w:rFonts w:ascii="Times New Roman" w:eastAsia="Times New Roman" w:hAnsi="Times New Roman" w:cs="Times New Roman"/>
          <w:b/>
          <w:color w:val="000000"/>
          <w:sz w:val="24"/>
          <w:szCs w:val="24"/>
          <w:lang w:eastAsia="en-US"/>
        </w:rPr>
        <w:t>НАУРСКОГО</w:t>
      </w:r>
      <w:r w:rsidR="00A522A7" w:rsidRPr="00A522A7">
        <w:rPr>
          <w:rFonts w:ascii="Times New Roman" w:eastAsia="Times New Roman" w:hAnsi="Times New Roman" w:cs="Times New Roman"/>
          <w:b/>
          <w:color w:val="000000"/>
          <w:sz w:val="24"/>
          <w:szCs w:val="24"/>
          <w:lang w:eastAsia="en-US"/>
        </w:rPr>
        <w:t xml:space="preserve"> МУНИЦИПАЛЬНОГО РАЙОНА </w:t>
      </w:r>
    </w:p>
    <w:p w:rsidR="00A522A7" w:rsidRPr="00A522A7" w:rsidRDefault="00A522A7" w:rsidP="00A522A7">
      <w:pPr>
        <w:spacing w:after="0" w:line="240" w:lineRule="auto"/>
        <w:ind w:right="-108"/>
        <w:jc w:val="center"/>
        <w:rPr>
          <w:rFonts w:ascii="Times New Roman" w:eastAsia="Times New Roman" w:hAnsi="Times New Roman" w:cs="Times New Roman"/>
          <w:b/>
          <w:sz w:val="24"/>
          <w:szCs w:val="24"/>
          <w:lang w:eastAsia="en-US"/>
        </w:rPr>
      </w:pPr>
      <w:r w:rsidRPr="00A522A7">
        <w:rPr>
          <w:rFonts w:ascii="Times New Roman" w:eastAsia="Times New Roman" w:hAnsi="Times New Roman" w:cs="Times New Roman"/>
          <w:b/>
          <w:color w:val="000000"/>
          <w:sz w:val="24"/>
          <w:szCs w:val="24"/>
          <w:lang w:eastAsia="en-US"/>
        </w:rPr>
        <w:t>ЧЕЧЕНСКОЙ РЕСПУБЛИКИ</w:t>
      </w:r>
    </w:p>
    <w:p w:rsidR="00A522A7" w:rsidRPr="00A522A7" w:rsidRDefault="00A522A7" w:rsidP="00A522A7">
      <w:pPr>
        <w:spacing w:after="0" w:line="240" w:lineRule="auto"/>
        <w:ind w:right="-108"/>
        <w:jc w:val="center"/>
        <w:rPr>
          <w:rFonts w:ascii="Times New Roman" w:eastAsia="Times New Roman" w:hAnsi="Times New Roman" w:cs="Times New Roman"/>
          <w:color w:val="000000"/>
          <w:sz w:val="24"/>
          <w:szCs w:val="24"/>
          <w:lang w:eastAsia="en-US"/>
        </w:rPr>
      </w:pPr>
      <w:r w:rsidRPr="00A522A7">
        <w:rPr>
          <w:rFonts w:ascii="Times New Roman" w:eastAsia="Times New Roman" w:hAnsi="Times New Roman" w:cs="Times New Roman"/>
          <w:color w:val="000000"/>
          <w:sz w:val="24"/>
          <w:szCs w:val="24"/>
          <w:lang w:eastAsia="en-US"/>
        </w:rPr>
        <w:t xml:space="preserve"> </w:t>
      </w:r>
      <w:proofErr w:type="gramStart"/>
      <w:r w:rsidRPr="00A522A7">
        <w:rPr>
          <w:rFonts w:ascii="Times New Roman" w:eastAsia="Times New Roman" w:hAnsi="Times New Roman" w:cs="Times New Roman"/>
          <w:color w:val="000000"/>
          <w:sz w:val="24"/>
          <w:szCs w:val="24"/>
          <w:lang w:eastAsia="en-US"/>
        </w:rPr>
        <w:t xml:space="preserve">(Совет депутатов </w:t>
      </w:r>
      <w:proofErr w:type="spellStart"/>
      <w:r w:rsidR="0033256E" w:rsidRPr="0033256E">
        <w:rPr>
          <w:rFonts w:ascii="Times New Roman" w:eastAsia="Times New Roman" w:hAnsi="Times New Roman" w:cs="Times New Roman"/>
          <w:color w:val="000000"/>
          <w:sz w:val="24"/>
          <w:szCs w:val="24"/>
          <w:lang w:eastAsia="en-US"/>
        </w:rPr>
        <w:t>Алпатовского</w:t>
      </w:r>
      <w:proofErr w:type="spellEnd"/>
      <w:r w:rsidRPr="00A522A7">
        <w:rPr>
          <w:rFonts w:ascii="Times New Roman" w:eastAsia="Times New Roman" w:hAnsi="Times New Roman" w:cs="Times New Roman"/>
          <w:color w:val="000000"/>
          <w:sz w:val="24"/>
          <w:szCs w:val="24"/>
          <w:lang w:eastAsia="en-US"/>
        </w:rPr>
        <w:t xml:space="preserve"> сельского поселения </w:t>
      </w:r>
      <w:proofErr w:type="gramEnd"/>
    </w:p>
    <w:p w:rsidR="00A522A7" w:rsidRPr="00A522A7" w:rsidRDefault="00A7022E" w:rsidP="00A522A7">
      <w:pPr>
        <w:spacing w:after="0" w:line="240" w:lineRule="auto"/>
        <w:ind w:right="-108"/>
        <w:jc w:val="center"/>
        <w:rPr>
          <w:rFonts w:ascii="Times New Roman" w:eastAsia="Times New Roman" w:hAnsi="Times New Roman" w:cs="Times New Roman"/>
          <w:color w:val="000000"/>
          <w:sz w:val="24"/>
          <w:szCs w:val="24"/>
          <w:lang w:eastAsia="en-US"/>
        </w:rPr>
      </w:pPr>
      <w:proofErr w:type="gramStart"/>
      <w:r>
        <w:rPr>
          <w:rFonts w:ascii="Times New Roman" w:eastAsia="Times New Roman" w:hAnsi="Times New Roman" w:cs="Times New Roman"/>
          <w:color w:val="000000"/>
          <w:sz w:val="24"/>
          <w:szCs w:val="24"/>
          <w:lang w:eastAsia="en-US"/>
        </w:rPr>
        <w:t>Наурского</w:t>
      </w:r>
      <w:r w:rsidR="00A522A7" w:rsidRPr="00A522A7">
        <w:rPr>
          <w:rFonts w:ascii="Times New Roman" w:eastAsia="Times New Roman" w:hAnsi="Times New Roman" w:cs="Times New Roman"/>
          <w:color w:val="000000"/>
          <w:sz w:val="24"/>
          <w:szCs w:val="24"/>
          <w:lang w:eastAsia="en-US"/>
        </w:rPr>
        <w:t xml:space="preserve"> муниципального района)</w:t>
      </w:r>
      <w:proofErr w:type="gramEnd"/>
    </w:p>
    <w:p w:rsidR="00A522A7" w:rsidRPr="00A522A7" w:rsidRDefault="00A522A7" w:rsidP="00A522A7">
      <w:pPr>
        <w:widowControl w:val="0"/>
        <w:autoSpaceDE w:val="0"/>
        <w:autoSpaceDN w:val="0"/>
        <w:adjustRightInd w:val="0"/>
        <w:spacing w:after="0" w:line="240" w:lineRule="auto"/>
        <w:ind w:right="-108"/>
        <w:jc w:val="center"/>
        <w:rPr>
          <w:rFonts w:ascii="Times New Roman" w:eastAsia="Times New Roman" w:hAnsi="Times New Roman" w:cs="Times New Roman"/>
          <w:b/>
          <w:color w:val="000000"/>
          <w:sz w:val="24"/>
          <w:szCs w:val="24"/>
          <w:lang w:eastAsia="en-US"/>
        </w:rPr>
      </w:pPr>
    </w:p>
    <w:p w:rsidR="00A522A7" w:rsidRPr="00A522A7" w:rsidRDefault="00A522A7" w:rsidP="00A522A7">
      <w:pPr>
        <w:spacing w:after="0" w:line="240" w:lineRule="auto"/>
        <w:jc w:val="center"/>
        <w:rPr>
          <w:rFonts w:ascii="Times New Roman" w:eastAsia="Times New Roman" w:hAnsi="Times New Roman" w:cs="Times New Roman"/>
          <w:b/>
          <w:bCs/>
          <w:sz w:val="24"/>
          <w:szCs w:val="24"/>
          <w:lang w:eastAsia="en-US"/>
        </w:rPr>
      </w:pPr>
      <w:r w:rsidRPr="00A522A7">
        <w:rPr>
          <w:rFonts w:ascii="Times New Roman" w:eastAsia="Times New Roman" w:hAnsi="Times New Roman" w:cs="Times New Roman"/>
          <w:b/>
          <w:bCs/>
          <w:sz w:val="24"/>
          <w:szCs w:val="24"/>
          <w:lang w:eastAsia="en-US"/>
        </w:rPr>
        <w:t xml:space="preserve">НОХЧИЙН РЕСПУБЛИКАН </w:t>
      </w:r>
      <w:r w:rsidR="00A7022E" w:rsidRPr="00A7022E">
        <w:rPr>
          <w:rFonts w:ascii="Times New Roman" w:eastAsia="Times New Roman" w:hAnsi="Times New Roman" w:cs="Times New Roman"/>
          <w:b/>
          <w:bCs/>
          <w:sz w:val="24"/>
          <w:szCs w:val="24"/>
          <w:lang w:eastAsia="en-US"/>
        </w:rPr>
        <w:t>НОЬВРАН</w:t>
      </w:r>
      <w:r w:rsidRPr="00A522A7">
        <w:rPr>
          <w:rFonts w:ascii="Times New Roman" w:eastAsia="Times New Roman" w:hAnsi="Times New Roman" w:cs="Times New Roman"/>
          <w:b/>
          <w:bCs/>
          <w:sz w:val="24"/>
          <w:szCs w:val="24"/>
          <w:lang w:eastAsia="en-US"/>
        </w:rPr>
        <w:t xml:space="preserve"> МУНИЦИПАЛЬНИ К</w:t>
      </w:r>
      <w:proofErr w:type="gramStart"/>
      <w:r w:rsidRPr="00A522A7">
        <w:rPr>
          <w:rFonts w:ascii="Times New Roman" w:eastAsia="Times New Roman" w:hAnsi="Times New Roman" w:cs="Times New Roman"/>
          <w:b/>
          <w:bCs/>
          <w:sz w:val="24"/>
          <w:szCs w:val="24"/>
          <w:lang w:val="en-US" w:eastAsia="en-US"/>
        </w:rPr>
        <w:t>I</w:t>
      </w:r>
      <w:proofErr w:type="gramEnd"/>
      <w:r w:rsidRPr="00A522A7">
        <w:rPr>
          <w:rFonts w:ascii="Times New Roman" w:eastAsia="Times New Roman" w:hAnsi="Times New Roman" w:cs="Times New Roman"/>
          <w:b/>
          <w:bCs/>
          <w:sz w:val="24"/>
          <w:szCs w:val="24"/>
          <w:lang w:eastAsia="en-US"/>
        </w:rPr>
        <w:t xml:space="preserve">ОШТАН </w:t>
      </w:r>
      <w:r w:rsidR="0033256E" w:rsidRPr="0033256E">
        <w:rPr>
          <w:rFonts w:ascii="Times New Roman" w:eastAsia="Times New Roman" w:hAnsi="Times New Roman" w:cs="Times New Roman"/>
          <w:b/>
          <w:bCs/>
          <w:sz w:val="24"/>
          <w:szCs w:val="24"/>
          <w:lang w:eastAsia="en-US"/>
        </w:rPr>
        <w:t>АЛПАТОВСКИ</w:t>
      </w:r>
      <w:r w:rsidRPr="00A522A7">
        <w:rPr>
          <w:rFonts w:ascii="Times New Roman" w:eastAsia="Times New Roman" w:hAnsi="Times New Roman" w:cs="Times New Roman"/>
          <w:b/>
          <w:bCs/>
          <w:sz w:val="24"/>
          <w:szCs w:val="24"/>
          <w:lang w:eastAsia="en-US"/>
        </w:rPr>
        <w:t xml:space="preserve"> ЮЬРТАБАХАМАН ПОСЕЛЕНИН ДЕПУТАТИЙН КХЕТАШО</w:t>
      </w:r>
    </w:p>
    <w:p w:rsidR="00A522A7" w:rsidRPr="00A522A7" w:rsidRDefault="00A522A7" w:rsidP="00A522A7">
      <w:pPr>
        <w:spacing w:after="0" w:line="240" w:lineRule="auto"/>
        <w:ind w:right="-108"/>
        <w:jc w:val="center"/>
        <w:rPr>
          <w:rFonts w:ascii="Times New Roman" w:eastAsia="Times New Roman" w:hAnsi="Times New Roman" w:cs="Times New Roman"/>
          <w:bCs/>
          <w:sz w:val="24"/>
          <w:szCs w:val="24"/>
          <w:lang w:eastAsia="en-US"/>
        </w:rPr>
      </w:pPr>
      <w:r w:rsidRPr="00A522A7">
        <w:rPr>
          <w:rFonts w:ascii="Times New Roman" w:eastAsia="Times New Roman" w:hAnsi="Times New Roman" w:cs="Times New Roman"/>
          <w:bCs/>
          <w:sz w:val="24"/>
          <w:szCs w:val="24"/>
          <w:lang w:eastAsia="en-US"/>
        </w:rPr>
        <w:t>(</w:t>
      </w:r>
      <w:proofErr w:type="spellStart"/>
      <w:r w:rsidR="00A7022E">
        <w:rPr>
          <w:rFonts w:ascii="Times New Roman" w:eastAsia="Times New Roman" w:hAnsi="Times New Roman" w:cs="Times New Roman"/>
          <w:bCs/>
          <w:sz w:val="24"/>
          <w:szCs w:val="24"/>
          <w:lang w:eastAsia="en-US"/>
        </w:rPr>
        <w:t>Ноьврин</w:t>
      </w:r>
      <w:proofErr w:type="spellEnd"/>
      <w:r w:rsidRPr="00A522A7">
        <w:rPr>
          <w:rFonts w:ascii="Times New Roman" w:eastAsia="Times New Roman" w:hAnsi="Times New Roman" w:cs="Times New Roman"/>
          <w:bCs/>
          <w:sz w:val="24"/>
          <w:szCs w:val="24"/>
          <w:lang w:eastAsia="en-US"/>
        </w:rPr>
        <w:t xml:space="preserve"> </w:t>
      </w:r>
      <w:proofErr w:type="spellStart"/>
      <w:r w:rsidRPr="00A522A7">
        <w:rPr>
          <w:rFonts w:ascii="Times New Roman" w:eastAsia="Times New Roman" w:hAnsi="Times New Roman" w:cs="Times New Roman"/>
          <w:bCs/>
          <w:sz w:val="24"/>
          <w:szCs w:val="24"/>
          <w:lang w:eastAsia="en-US"/>
        </w:rPr>
        <w:t>муниципальни</w:t>
      </w:r>
      <w:proofErr w:type="spellEnd"/>
      <w:r w:rsidRPr="00A522A7">
        <w:rPr>
          <w:rFonts w:ascii="Times New Roman" w:eastAsia="Times New Roman" w:hAnsi="Times New Roman" w:cs="Times New Roman"/>
          <w:bCs/>
          <w:sz w:val="24"/>
          <w:szCs w:val="24"/>
          <w:lang w:eastAsia="en-US"/>
        </w:rPr>
        <w:t xml:space="preserve"> к</w:t>
      </w:r>
      <w:proofErr w:type="gramStart"/>
      <w:r w:rsidRPr="00A522A7">
        <w:rPr>
          <w:rFonts w:ascii="Times New Roman" w:eastAsia="Times New Roman" w:hAnsi="Times New Roman" w:cs="Times New Roman"/>
          <w:bCs/>
          <w:sz w:val="24"/>
          <w:szCs w:val="24"/>
          <w:lang w:val="en-US" w:eastAsia="en-US"/>
        </w:rPr>
        <w:t>I</w:t>
      </w:r>
      <w:proofErr w:type="spellStart"/>
      <w:proofErr w:type="gramEnd"/>
      <w:r w:rsidRPr="00A522A7">
        <w:rPr>
          <w:rFonts w:ascii="Times New Roman" w:eastAsia="Times New Roman" w:hAnsi="Times New Roman" w:cs="Times New Roman"/>
          <w:bCs/>
          <w:sz w:val="24"/>
          <w:szCs w:val="24"/>
          <w:lang w:eastAsia="en-US"/>
        </w:rPr>
        <w:t>оштан</w:t>
      </w:r>
      <w:proofErr w:type="spellEnd"/>
      <w:r w:rsidRPr="00A522A7">
        <w:rPr>
          <w:rFonts w:ascii="Times New Roman" w:eastAsia="Times New Roman" w:hAnsi="Times New Roman" w:cs="Times New Roman"/>
          <w:bCs/>
          <w:sz w:val="24"/>
          <w:szCs w:val="24"/>
          <w:lang w:eastAsia="en-US"/>
        </w:rPr>
        <w:t xml:space="preserve"> </w:t>
      </w:r>
      <w:proofErr w:type="spellStart"/>
      <w:r w:rsidR="00A7022E">
        <w:rPr>
          <w:rFonts w:ascii="Times New Roman" w:eastAsia="Times New Roman" w:hAnsi="Times New Roman" w:cs="Times New Roman"/>
          <w:bCs/>
          <w:sz w:val="24"/>
          <w:szCs w:val="24"/>
          <w:lang w:eastAsia="en-US"/>
        </w:rPr>
        <w:t>Алпатовски</w:t>
      </w:r>
      <w:proofErr w:type="spellEnd"/>
      <w:r w:rsidRPr="00A522A7">
        <w:rPr>
          <w:rFonts w:ascii="Times New Roman" w:eastAsia="Times New Roman" w:hAnsi="Times New Roman" w:cs="Times New Roman"/>
          <w:bCs/>
          <w:sz w:val="24"/>
          <w:szCs w:val="24"/>
          <w:lang w:eastAsia="en-US"/>
        </w:rPr>
        <w:t xml:space="preserve"> </w:t>
      </w:r>
      <w:proofErr w:type="spellStart"/>
      <w:r w:rsidRPr="00A522A7">
        <w:rPr>
          <w:rFonts w:ascii="Times New Roman" w:eastAsia="Times New Roman" w:hAnsi="Times New Roman" w:cs="Times New Roman"/>
          <w:bCs/>
          <w:sz w:val="24"/>
          <w:szCs w:val="24"/>
          <w:lang w:eastAsia="en-US"/>
        </w:rPr>
        <w:t>юртабахаман</w:t>
      </w:r>
      <w:proofErr w:type="spellEnd"/>
      <w:r w:rsidRPr="00A522A7">
        <w:rPr>
          <w:rFonts w:ascii="Times New Roman" w:eastAsia="Times New Roman" w:hAnsi="Times New Roman" w:cs="Times New Roman"/>
          <w:bCs/>
          <w:sz w:val="24"/>
          <w:szCs w:val="24"/>
          <w:lang w:eastAsia="en-US"/>
        </w:rPr>
        <w:t xml:space="preserve"> </w:t>
      </w:r>
      <w:proofErr w:type="spellStart"/>
      <w:r w:rsidRPr="00A522A7">
        <w:rPr>
          <w:rFonts w:ascii="Times New Roman" w:eastAsia="Times New Roman" w:hAnsi="Times New Roman" w:cs="Times New Roman"/>
          <w:bCs/>
          <w:sz w:val="24"/>
          <w:szCs w:val="24"/>
          <w:lang w:eastAsia="en-US"/>
        </w:rPr>
        <w:t>поселенин</w:t>
      </w:r>
      <w:proofErr w:type="spellEnd"/>
      <w:r w:rsidRPr="00A522A7">
        <w:rPr>
          <w:rFonts w:ascii="Times New Roman" w:eastAsia="Times New Roman" w:hAnsi="Times New Roman" w:cs="Times New Roman"/>
          <w:bCs/>
          <w:sz w:val="24"/>
          <w:szCs w:val="24"/>
          <w:lang w:eastAsia="en-US"/>
        </w:rPr>
        <w:t xml:space="preserve"> </w:t>
      </w:r>
      <w:proofErr w:type="spellStart"/>
      <w:r w:rsidRPr="00A522A7">
        <w:rPr>
          <w:rFonts w:ascii="Times New Roman" w:eastAsia="Times New Roman" w:hAnsi="Times New Roman" w:cs="Times New Roman"/>
          <w:bCs/>
          <w:sz w:val="24"/>
          <w:szCs w:val="24"/>
          <w:lang w:eastAsia="en-US"/>
        </w:rPr>
        <w:t>депутатийн</w:t>
      </w:r>
      <w:proofErr w:type="spellEnd"/>
      <w:r w:rsidRPr="00A522A7">
        <w:rPr>
          <w:rFonts w:ascii="Times New Roman" w:eastAsia="Times New Roman" w:hAnsi="Times New Roman" w:cs="Times New Roman"/>
          <w:bCs/>
          <w:sz w:val="24"/>
          <w:szCs w:val="24"/>
          <w:lang w:eastAsia="en-US"/>
        </w:rPr>
        <w:t xml:space="preserve"> </w:t>
      </w:r>
      <w:proofErr w:type="spellStart"/>
      <w:r w:rsidRPr="00A522A7">
        <w:rPr>
          <w:rFonts w:ascii="Times New Roman" w:eastAsia="Times New Roman" w:hAnsi="Times New Roman" w:cs="Times New Roman"/>
          <w:bCs/>
          <w:sz w:val="24"/>
          <w:szCs w:val="24"/>
          <w:lang w:eastAsia="en-US"/>
        </w:rPr>
        <w:t>кхеташо</w:t>
      </w:r>
      <w:proofErr w:type="spellEnd"/>
      <w:r w:rsidRPr="00A522A7">
        <w:rPr>
          <w:rFonts w:ascii="Times New Roman" w:eastAsia="Times New Roman" w:hAnsi="Times New Roman" w:cs="Times New Roman"/>
          <w:bCs/>
          <w:sz w:val="24"/>
          <w:szCs w:val="24"/>
          <w:lang w:eastAsia="en-US"/>
        </w:rPr>
        <w:t>)</w:t>
      </w:r>
    </w:p>
    <w:p w:rsidR="00A522A7" w:rsidRPr="00A522A7" w:rsidRDefault="00A522A7" w:rsidP="00A522A7">
      <w:pPr>
        <w:widowControl w:val="0"/>
        <w:autoSpaceDE w:val="0"/>
        <w:autoSpaceDN w:val="0"/>
        <w:adjustRightInd w:val="0"/>
        <w:spacing w:after="0" w:line="240" w:lineRule="auto"/>
        <w:jc w:val="center"/>
        <w:rPr>
          <w:rFonts w:ascii="Times New Roman" w:eastAsia="Times New Roman" w:hAnsi="Times New Roman" w:cs="Times New Roman"/>
          <w:b/>
          <w:bCs/>
          <w:color w:val="26282F"/>
          <w:sz w:val="28"/>
          <w:lang w:eastAsia="en-US"/>
        </w:rPr>
      </w:pPr>
    </w:p>
    <w:p w:rsidR="00A522A7" w:rsidRPr="00A522A7" w:rsidRDefault="00A522A7" w:rsidP="00A522A7">
      <w:pPr>
        <w:widowControl w:val="0"/>
        <w:autoSpaceDE w:val="0"/>
        <w:autoSpaceDN w:val="0"/>
        <w:adjustRightInd w:val="0"/>
        <w:spacing w:after="0" w:line="240" w:lineRule="auto"/>
        <w:jc w:val="center"/>
        <w:rPr>
          <w:rFonts w:ascii="Times New Roman" w:eastAsia="Times New Roman" w:hAnsi="Times New Roman" w:cs="Times New Roman"/>
          <w:color w:val="26282F"/>
          <w:sz w:val="28"/>
          <w:lang w:eastAsia="en-US"/>
        </w:rPr>
      </w:pPr>
      <w:r w:rsidRPr="00A522A7">
        <w:rPr>
          <w:rFonts w:ascii="Times New Roman" w:eastAsia="Times New Roman" w:hAnsi="Times New Roman" w:cs="Times New Roman"/>
          <w:b/>
          <w:bCs/>
          <w:color w:val="26282F"/>
          <w:sz w:val="28"/>
          <w:lang w:eastAsia="en-US"/>
        </w:rPr>
        <w:t>РЕШЕНИЕ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811"/>
        <w:gridCol w:w="1100"/>
      </w:tblGrid>
      <w:tr w:rsidR="00A522A7" w:rsidRPr="00A522A7" w:rsidTr="00F81BC0">
        <w:tc>
          <w:tcPr>
            <w:tcW w:w="2660" w:type="dxa"/>
            <w:tcBorders>
              <w:top w:val="nil"/>
              <w:left w:val="nil"/>
              <w:bottom w:val="single" w:sz="4" w:space="0" w:color="auto"/>
              <w:right w:val="nil"/>
            </w:tcBorders>
          </w:tcPr>
          <w:p w:rsidR="00A522A7" w:rsidRPr="00A522A7" w:rsidRDefault="00C57952" w:rsidP="00C57952">
            <w:pPr>
              <w:widowControl w:val="0"/>
              <w:autoSpaceDE w:val="0"/>
              <w:autoSpaceDN w:val="0"/>
              <w:adjustRightInd w:val="0"/>
              <w:spacing w:after="0" w:line="240" w:lineRule="auto"/>
              <w:jc w:val="center"/>
              <w:rPr>
                <w:rFonts w:ascii="Times New Roman" w:eastAsia="Times New Roman" w:hAnsi="Times New Roman" w:cs="Times New Roman"/>
                <w:color w:val="26282F"/>
                <w:sz w:val="28"/>
                <w:lang w:eastAsia="en-US"/>
              </w:rPr>
            </w:pPr>
            <w:r>
              <w:rPr>
                <w:rFonts w:ascii="Times New Roman" w:eastAsia="Times New Roman" w:hAnsi="Times New Roman" w:cs="Times New Roman"/>
                <w:color w:val="26282F"/>
                <w:sz w:val="28"/>
                <w:lang w:eastAsia="en-US"/>
              </w:rPr>
              <w:t>28</w:t>
            </w:r>
            <w:r w:rsidR="00927C61">
              <w:rPr>
                <w:rFonts w:ascii="Times New Roman" w:eastAsia="Times New Roman" w:hAnsi="Times New Roman" w:cs="Times New Roman"/>
                <w:color w:val="26282F"/>
                <w:sz w:val="28"/>
                <w:lang w:eastAsia="en-US"/>
              </w:rPr>
              <w:t>.</w:t>
            </w:r>
            <w:r>
              <w:rPr>
                <w:rFonts w:ascii="Times New Roman" w:eastAsia="Times New Roman" w:hAnsi="Times New Roman" w:cs="Times New Roman"/>
                <w:color w:val="26282F"/>
                <w:sz w:val="28"/>
                <w:lang w:eastAsia="en-US"/>
              </w:rPr>
              <w:t>03</w:t>
            </w:r>
            <w:r w:rsidR="006B75D2">
              <w:rPr>
                <w:rFonts w:ascii="Times New Roman" w:eastAsia="Times New Roman" w:hAnsi="Times New Roman" w:cs="Times New Roman"/>
                <w:color w:val="26282F"/>
                <w:sz w:val="28"/>
                <w:lang w:eastAsia="en-US"/>
              </w:rPr>
              <w:t>.</w:t>
            </w:r>
            <w:r w:rsidR="001444B2">
              <w:rPr>
                <w:rFonts w:ascii="Times New Roman" w:eastAsia="Times New Roman" w:hAnsi="Times New Roman" w:cs="Times New Roman"/>
                <w:color w:val="26282F"/>
                <w:sz w:val="28"/>
                <w:lang w:eastAsia="en-US"/>
              </w:rPr>
              <w:t>202</w:t>
            </w:r>
            <w:r>
              <w:rPr>
                <w:rFonts w:ascii="Times New Roman" w:eastAsia="Times New Roman" w:hAnsi="Times New Roman" w:cs="Times New Roman"/>
                <w:color w:val="26282F"/>
                <w:sz w:val="28"/>
                <w:lang w:eastAsia="en-US"/>
              </w:rPr>
              <w:t>3</w:t>
            </w:r>
            <w:r w:rsidR="00214738">
              <w:rPr>
                <w:rFonts w:ascii="Times New Roman" w:eastAsia="Times New Roman" w:hAnsi="Times New Roman" w:cs="Times New Roman"/>
                <w:color w:val="26282F"/>
                <w:sz w:val="28"/>
                <w:lang w:eastAsia="en-US"/>
              </w:rPr>
              <w:t xml:space="preserve"> г.</w:t>
            </w:r>
          </w:p>
        </w:tc>
        <w:tc>
          <w:tcPr>
            <w:tcW w:w="5812" w:type="dxa"/>
            <w:tcBorders>
              <w:top w:val="nil"/>
              <w:left w:val="nil"/>
              <w:bottom w:val="nil"/>
              <w:right w:val="nil"/>
            </w:tcBorders>
          </w:tcPr>
          <w:p w:rsidR="00A522A7" w:rsidRPr="00A522A7" w:rsidRDefault="00A522A7" w:rsidP="00F81BC0">
            <w:pPr>
              <w:widowControl w:val="0"/>
              <w:autoSpaceDE w:val="0"/>
              <w:autoSpaceDN w:val="0"/>
              <w:adjustRightInd w:val="0"/>
              <w:spacing w:after="0" w:line="240" w:lineRule="auto"/>
              <w:jc w:val="right"/>
              <w:rPr>
                <w:rFonts w:ascii="Times New Roman" w:eastAsia="Times New Roman" w:hAnsi="Times New Roman" w:cs="Times New Roman"/>
                <w:bCs/>
                <w:color w:val="26282F"/>
                <w:sz w:val="28"/>
                <w:lang w:eastAsia="en-US"/>
              </w:rPr>
            </w:pPr>
            <w:r w:rsidRPr="00A522A7">
              <w:rPr>
                <w:rFonts w:ascii="Times New Roman" w:eastAsia="Times New Roman" w:hAnsi="Times New Roman" w:cs="Times New Roman"/>
                <w:bCs/>
                <w:color w:val="26282F"/>
                <w:sz w:val="28"/>
                <w:lang w:eastAsia="en-US"/>
              </w:rPr>
              <w:t>№</w:t>
            </w:r>
          </w:p>
        </w:tc>
        <w:tc>
          <w:tcPr>
            <w:tcW w:w="1100" w:type="dxa"/>
            <w:tcBorders>
              <w:top w:val="nil"/>
              <w:left w:val="nil"/>
              <w:bottom w:val="single" w:sz="4" w:space="0" w:color="auto"/>
              <w:right w:val="nil"/>
            </w:tcBorders>
          </w:tcPr>
          <w:p w:rsidR="00A522A7" w:rsidRPr="00A522A7" w:rsidRDefault="00C57952" w:rsidP="00C57952">
            <w:pPr>
              <w:widowControl w:val="0"/>
              <w:autoSpaceDE w:val="0"/>
              <w:autoSpaceDN w:val="0"/>
              <w:adjustRightInd w:val="0"/>
              <w:spacing w:after="0" w:line="240" w:lineRule="auto"/>
              <w:jc w:val="center"/>
              <w:rPr>
                <w:rFonts w:ascii="Times New Roman" w:eastAsia="Times New Roman" w:hAnsi="Times New Roman" w:cs="Times New Roman"/>
                <w:bCs/>
                <w:color w:val="26282F"/>
                <w:sz w:val="28"/>
                <w:lang w:eastAsia="en-US"/>
              </w:rPr>
            </w:pPr>
            <w:r>
              <w:rPr>
                <w:rFonts w:ascii="Times New Roman" w:eastAsia="Times New Roman" w:hAnsi="Times New Roman" w:cs="Times New Roman"/>
                <w:bCs/>
                <w:color w:val="26282F"/>
                <w:sz w:val="28"/>
                <w:lang w:eastAsia="en-US"/>
              </w:rPr>
              <w:t>05</w:t>
            </w:r>
            <w:r w:rsidR="00FB2846">
              <w:rPr>
                <w:rFonts w:ascii="Times New Roman" w:eastAsia="Times New Roman" w:hAnsi="Times New Roman" w:cs="Times New Roman"/>
                <w:bCs/>
                <w:color w:val="26282F"/>
                <w:sz w:val="28"/>
                <w:lang w:eastAsia="en-US"/>
              </w:rPr>
              <w:t>-</w:t>
            </w:r>
            <w:r>
              <w:rPr>
                <w:rFonts w:ascii="Times New Roman" w:eastAsia="Times New Roman" w:hAnsi="Times New Roman" w:cs="Times New Roman"/>
                <w:bCs/>
                <w:color w:val="26282F"/>
                <w:sz w:val="28"/>
                <w:lang w:eastAsia="en-US"/>
              </w:rPr>
              <w:t>01</w:t>
            </w:r>
            <w:r w:rsidR="00734D15">
              <w:rPr>
                <w:rFonts w:ascii="Times New Roman" w:eastAsia="Times New Roman" w:hAnsi="Times New Roman" w:cs="Times New Roman"/>
                <w:bCs/>
                <w:color w:val="26282F"/>
                <w:sz w:val="28"/>
                <w:lang w:eastAsia="en-US"/>
              </w:rPr>
              <w:t xml:space="preserve"> </w:t>
            </w:r>
          </w:p>
        </w:tc>
      </w:tr>
    </w:tbl>
    <w:p w:rsidR="00AA1071" w:rsidRDefault="00763A35" w:rsidP="004114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w:t>
      </w:r>
      <w:r w:rsidR="00A522A7" w:rsidRPr="00A522A7">
        <w:rPr>
          <w:rFonts w:ascii="Times New Roman" w:eastAsia="Times New Roman" w:hAnsi="Times New Roman" w:cs="Times New Roman"/>
          <w:sz w:val="28"/>
          <w:szCs w:val="28"/>
          <w:lang w:eastAsia="en-US"/>
        </w:rPr>
        <w:t xml:space="preserve">. </w:t>
      </w:r>
      <w:proofErr w:type="spellStart"/>
      <w:r w:rsidR="0033256E">
        <w:rPr>
          <w:rFonts w:ascii="Times New Roman" w:eastAsia="Times New Roman" w:hAnsi="Times New Roman" w:cs="Times New Roman"/>
          <w:sz w:val="28"/>
          <w:szCs w:val="28"/>
          <w:lang w:eastAsia="en-US"/>
        </w:rPr>
        <w:t>Алпатовское</w:t>
      </w:r>
      <w:proofErr w:type="spellEnd"/>
    </w:p>
    <w:p w:rsidR="007244F9" w:rsidRPr="00411424" w:rsidRDefault="007244F9" w:rsidP="004114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p>
    <w:p w:rsidR="00B4380D" w:rsidRDefault="00B4380D" w:rsidP="00A522A7">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О внесении изменений </w:t>
      </w:r>
      <w:r w:rsidR="008750EE">
        <w:rPr>
          <w:rFonts w:ascii="Times New Roman" w:eastAsia="Times New Roman" w:hAnsi="Times New Roman" w:cs="Times New Roman"/>
          <w:b/>
          <w:sz w:val="28"/>
        </w:rPr>
        <w:t xml:space="preserve">и дополнений </w:t>
      </w:r>
      <w:r>
        <w:rPr>
          <w:rFonts w:ascii="Times New Roman" w:eastAsia="Times New Roman" w:hAnsi="Times New Roman" w:cs="Times New Roman"/>
          <w:b/>
          <w:sz w:val="28"/>
        </w:rPr>
        <w:t xml:space="preserve">в Устав </w:t>
      </w:r>
      <w:proofErr w:type="spellStart"/>
      <w:r w:rsidR="0033256E" w:rsidRPr="0033256E">
        <w:rPr>
          <w:rFonts w:ascii="Times New Roman" w:eastAsia="Times New Roman" w:hAnsi="Times New Roman" w:cs="Times New Roman"/>
          <w:b/>
          <w:sz w:val="28"/>
        </w:rPr>
        <w:t>Алпатовского</w:t>
      </w:r>
      <w:proofErr w:type="spellEnd"/>
      <w:r w:rsidR="00552DFB">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сельского поселения </w:t>
      </w:r>
      <w:r w:rsidR="00A7022E" w:rsidRPr="00A7022E">
        <w:rPr>
          <w:rFonts w:ascii="Times New Roman" w:eastAsia="Times New Roman" w:hAnsi="Times New Roman" w:cs="Times New Roman"/>
          <w:b/>
          <w:sz w:val="28"/>
        </w:rPr>
        <w:t>Наурского</w:t>
      </w:r>
      <w:r>
        <w:rPr>
          <w:rFonts w:ascii="Times New Roman" w:eastAsia="Times New Roman" w:hAnsi="Times New Roman" w:cs="Times New Roman"/>
          <w:b/>
          <w:sz w:val="28"/>
        </w:rPr>
        <w:t xml:space="preserve"> муниципального района</w:t>
      </w:r>
    </w:p>
    <w:p w:rsidR="006B75D2" w:rsidRPr="00E63842" w:rsidRDefault="006B75D2" w:rsidP="006B75D2">
      <w:pPr>
        <w:widowControl w:val="0"/>
        <w:autoSpaceDE w:val="0"/>
        <w:autoSpaceDN w:val="0"/>
        <w:adjustRightInd w:val="0"/>
        <w:spacing w:after="0" w:line="240" w:lineRule="auto"/>
        <w:jc w:val="both"/>
        <w:rPr>
          <w:rFonts w:ascii="Times New Roman" w:eastAsia="Times New Roman" w:hAnsi="Times New Roman"/>
          <w:b/>
          <w:color w:val="000000"/>
          <w:sz w:val="28"/>
          <w:szCs w:val="28"/>
        </w:rPr>
      </w:pPr>
    </w:p>
    <w:p w:rsidR="006322D3" w:rsidRDefault="006322D3" w:rsidP="006322D3">
      <w:pPr>
        <w:widowControl w:val="0"/>
        <w:suppressAutoHyphens/>
        <w:autoSpaceDN w:val="0"/>
        <w:spacing w:after="0" w:line="240" w:lineRule="auto"/>
        <w:ind w:firstLine="709"/>
        <w:jc w:val="both"/>
        <w:outlineLvl w:val="0"/>
        <w:rPr>
          <w:rFonts w:ascii="Times New Roman" w:eastAsia="Times New Roman" w:hAnsi="Times New Roman" w:cs="Times New Roman"/>
          <w:color w:val="000000"/>
          <w:sz w:val="28"/>
          <w:szCs w:val="28"/>
        </w:rPr>
      </w:pPr>
      <w:r>
        <w:rPr>
          <w:rFonts w:ascii="Times New Roman" w:eastAsia="Calibri" w:hAnsi="Times New Roman" w:cs="Times New Roman"/>
          <w:color w:val="000000"/>
          <w:sz w:val="28"/>
          <w:szCs w:val="28"/>
          <w:lang w:eastAsia="en-US"/>
        </w:rPr>
        <w:t xml:space="preserve">В целях приведения Устава </w:t>
      </w:r>
      <w:proofErr w:type="spellStart"/>
      <w:r w:rsidRPr="006322D3">
        <w:rPr>
          <w:rFonts w:ascii="Times New Roman" w:eastAsia="Calibri" w:hAnsi="Times New Roman" w:cs="Times New Roman"/>
          <w:color w:val="000000"/>
          <w:sz w:val="28"/>
          <w:szCs w:val="28"/>
          <w:lang w:eastAsia="en-US"/>
        </w:rPr>
        <w:t>Алпатовского</w:t>
      </w:r>
      <w:proofErr w:type="spellEnd"/>
      <w:r>
        <w:rPr>
          <w:rFonts w:ascii="Times New Roman" w:eastAsia="Calibri" w:hAnsi="Times New Roman" w:cs="Times New Roman"/>
          <w:color w:val="000000"/>
          <w:sz w:val="28"/>
          <w:szCs w:val="28"/>
          <w:lang w:eastAsia="en-US"/>
        </w:rPr>
        <w:t xml:space="preserve"> сельского поселения в соответствии с действующим законодательством Российской Федерации, руководствуясь статьей 44 Федерального закона от 6 октября 2003 года №131-ФЗ «Об общих принципах организации местного самоуправления в Российской Федерации» и Уставом </w:t>
      </w:r>
      <w:proofErr w:type="spellStart"/>
      <w:r w:rsidRPr="006322D3">
        <w:rPr>
          <w:rFonts w:ascii="Times New Roman" w:eastAsia="Calibri" w:hAnsi="Times New Roman" w:cs="Times New Roman"/>
          <w:color w:val="000000"/>
          <w:sz w:val="28"/>
          <w:szCs w:val="28"/>
          <w:lang w:eastAsia="en-US"/>
        </w:rPr>
        <w:t>Алпатовского</w:t>
      </w:r>
      <w:proofErr w:type="spellEnd"/>
      <w:r>
        <w:rPr>
          <w:rFonts w:ascii="Times New Roman" w:eastAsia="Calibri" w:hAnsi="Times New Roman" w:cs="Times New Roman"/>
          <w:color w:val="000000"/>
          <w:sz w:val="28"/>
          <w:szCs w:val="28"/>
          <w:lang w:eastAsia="en-US"/>
        </w:rPr>
        <w:t xml:space="preserve"> сельского поселения, Совет депутатов </w:t>
      </w:r>
      <w:proofErr w:type="spellStart"/>
      <w:r w:rsidRPr="006322D3">
        <w:rPr>
          <w:rFonts w:ascii="Times New Roman" w:eastAsia="Calibri" w:hAnsi="Times New Roman" w:cs="Times New Roman"/>
          <w:color w:val="000000"/>
          <w:sz w:val="28"/>
          <w:szCs w:val="28"/>
          <w:lang w:eastAsia="en-US"/>
        </w:rPr>
        <w:t>Алпатовского</w:t>
      </w:r>
      <w:proofErr w:type="spellEnd"/>
      <w:r>
        <w:rPr>
          <w:rFonts w:ascii="Times New Roman" w:eastAsia="Calibri" w:hAnsi="Times New Roman" w:cs="Times New Roman"/>
          <w:color w:val="000000"/>
          <w:sz w:val="28"/>
          <w:szCs w:val="28"/>
          <w:lang w:eastAsia="en-US"/>
        </w:rPr>
        <w:t xml:space="preserve"> сельского поселения:</w:t>
      </w:r>
    </w:p>
    <w:p w:rsidR="006322D3" w:rsidRDefault="006322D3" w:rsidP="006322D3">
      <w:pPr>
        <w:widowControl w:val="0"/>
        <w:suppressAutoHyphens/>
        <w:autoSpaceDN w:val="0"/>
        <w:spacing w:after="0" w:line="240" w:lineRule="auto"/>
        <w:outlineLvl w:val="0"/>
        <w:rPr>
          <w:rFonts w:ascii="Times New Roman" w:eastAsia="Times New Roman" w:hAnsi="Times New Roman" w:cs="Times New Roman"/>
          <w:sz w:val="28"/>
          <w:szCs w:val="28"/>
        </w:rPr>
      </w:pPr>
    </w:p>
    <w:p w:rsidR="006322D3" w:rsidRDefault="006322D3" w:rsidP="006322D3">
      <w:pPr>
        <w:widowControl w:val="0"/>
        <w:suppressAutoHyphens/>
        <w:autoSpaceDN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РЕШИЛ:</w:t>
      </w:r>
    </w:p>
    <w:p w:rsidR="006322D3" w:rsidRDefault="006322D3" w:rsidP="006322D3">
      <w:pPr>
        <w:widowControl w:val="0"/>
        <w:suppressAutoHyphens/>
        <w:autoSpaceDN w:val="0"/>
        <w:spacing w:after="0" w:line="240" w:lineRule="auto"/>
        <w:ind w:firstLine="709"/>
        <w:jc w:val="center"/>
        <w:rPr>
          <w:rFonts w:ascii="Times New Roman" w:eastAsia="Times New Roman" w:hAnsi="Times New Roman" w:cs="Times New Roman"/>
          <w:b/>
          <w:bCs/>
          <w:sz w:val="28"/>
          <w:szCs w:val="28"/>
        </w:rPr>
      </w:pPr>
    </w:p>
    <w:p w:rsidR="006322D3" w:rsidRDefault="006322D3" w:rsidP="006322D3">
      <w:pPr>
        <w:suppressAutoHyphens/>
        <w:autoSpaceDN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1. Внести в Устав </w:t>
      </w:r>
      <w:proofErr w:type="spellStart"/>
      <w:r w:rsidRPr="006322D3">
        <w:rPr>
          <w:rFonts w:ascii="Times New Roman" w:eastAsia="Times New Roman" w:hAnsi="Times New Roman" w:cs="Times New Roman"/>
          <w:sz w:val="28"/>
          <w:szCs w:val="28"/>
        </w:rPr>
        <w:t>Алпатовского</w:t>
      </w:r>
      <w:proofErr w:type="spellEnd"/>
      <w:r>
        <w:rPr>
          <w:rFonts w:ascii="Times New Roman" w:eastAsia="Times New Roman" w:hAnsi="Times New Roman" w:cs="Times New Roman"/>
          <w:sz w:val="28"/>
          <w:szCs w:val="28"/>
        </w:rPr>
        <w:t xml:space="preserve"> сельского поселения следующие изменения и дополнения: </w:t>
      </w:r>
      <w:proofErr w:type="spellStart"/>
      <w:r w:rsidRPr="006322D3">
        <w:rPr>
          <w:rFonts w:ascii="Times New Roman" w:eastAsia="Times New Roman" w:hAnsi="Times New Roman" w:cs="Times New Roman"/>
          <w:sz w:val="28"/>
          <w:szCs w:val="28"/>
        </w:rPr>
        <w:t>Алпатовского</w:t>
      </w:r>
      <w:proofErr w:type="spellEnd"/>
      <w:r w:rsidRPr="006322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 в статье 17 (</w:t>
      </w:r>
      <w:r>
        <w:rPr>
          <w:rFonts w:ascii="Times New Roman" w:eastAsia="Calibri" w:hAnsi="Times New Roman" w:cs="Times New Roman"/>
          <w:b/>
          <w:sz w:val="28"/>
          <w:szCs w:val="28"/>
          <w:lang w:eastAsia="en-US"/>
        </w:rPr>
        <w:t>Староста сельского населенного пункта</w:t>
      </w:r>
      <w:r>
        <w:rPr>
          <w:rFonts w:ascii="Times New Roman" w:eastAsia="Times New Roman" w:hAnsi="Times New Roman" w:cs="Times New Roman"/>
          <w:sz w:val="28"/>
          <w:szCs w:val="28"/>
        </w:rPr>
        <w:t>):</w:t>
      </w:r>
    </w:p>
    <w:p w:rsidR="006322D3" w:rsidRDefault="006322D3" w:rsidP="006322D3">
      <w:pPr>
        <w:suppressAutoHyphens/>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пункт второй изложить в новой редакции:</w:t>
      </w:r>
    </w:p>
    <w:p w:rsidR="006322D3" w:rsidRDefault="006322D3" w:rsidP="006322D3">
      <w:pPr>
        <w:suppressAutoHyphens/>
        <w:autoSpaceDN w:val="0"/>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«2. Староста сельского населенного пункта назначается Советом депутатов </w:t>
      </w:r>
      <w:proofErr w:type="spellStart"/>
      <w:r w:rsidRPr="006322D3">
        <w:rPr>
          <w:rFonts w:ascii="Times New Roman" w:eastAsia="Times New Roman" w:hAnsi="Times New Roman" w:cs="Times New Roman"/>
          <w:sz w:val="28"/>
          <w:szCs w:val="28"/>
        </w:rPr>
        <w:t>Алпатовского</w:t>
      </w:r>
      <w:proofErr w:type="spellEnd"/>
      <w:r>
        <w:rPr>
          <w:rFonts w:ascii="Times New Roman" w:eastAsia="Times New Roman" w:hAnsi="Times New Roman" w:cs="Times New Roman"/>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Pr>
          <w:rFonts w:ascii="Times New Roman" w:eastAsia="Times New Roman" w:hAnsi="Times New Roman" w:cs="Times New Roman"/>
          <w:sz w:val="28"/>
          <w:szCs w:val="28"/>
        </w:rPr>
        <w:t>.»;</w:t>
      </w:r>
      <w:proofErr w:type="gramEnd"/>
    </w:p>
    <w:p w:rsidR="006322D3" w:rsidRDefault="006322D3" w:rsidP="006322D3">
      <w:pPr>
        <w:suppressAutoHyphens/>
        <w:autoSpaceDN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б) в пункте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w:t>
      </w:r>
    </w:p>
    <w:p w:rsidR="006322D3" w:rsidRDefault="006322D3" w:rsidP="006322D3">
      <w:pPr>
        <w:suppressAutoHyphens/>
        <w:autoSpaceDN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lastRenderedPageBreak/>
        <w:t>в) подпункт 1 пункта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w:t>
      </w:r>
    </w:p>
    <w:p w:rsidR="006322D3" w:rsidRDefault="006322D3" w:rsidP="006322D3">
      <w:pPr>
        <w:suppressAutoHyphens/>
        <w:autoSpaceDN w:val="0"/>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1.2. подпункт 4 абзаца 1 статьи 24 (</w:t>
      </w:r>
      <w:r>
        <w:rPr>
          <w:rFonts w:ascii="Times New Roman" w:eastAsia="Calibri" w:hAnsi="Times New Roman" w:cs="Times New Roman"/>
          <w:b/>
          <w:bCs/>
          <w:sz w:val="28"/>
          <w:szCs w:val="28"/>
          <w:lang w:eastAsia="en-US"/>
        </w:rPr>
        <w:t xml:space="preserve">Структура органов местного самоуправления </w:t>
      </w:r>
      <w:proofErr w:type="spellStart"/>
      <w:r w:rsidRPr="006322D3">
        <w:rPr>
          <w:rFonts w:ascii="Times New Roman" w:eastAsia="Calibri" w:hAnsi="Times New Roman" w:cs="Times New Roman"/>
          <w:b/>
          <w:bCs/>
          <w:sz w:val="28"/>
          <w:szCs w:val="28"/>
          <w:lang w:eastAsia="en-US"/>
        </w:rPr>
        <w:t>Алпатовского</w:t>
      </w:r>
      <w:proofErr w:type="spellEnd"/>
      <w:r>
        <w:rPr>
          <w:rFonts w:ascii="Times New Roman" w:eastAsia="Calibri" w:hAnsi="Times New Roman" w:cs="Times New Roman"/>
          <w:b/>
          <w:bCs/>
          <w:sz w:val="28"/>
          <w:szCs w:val="28"/>
          <w:lang w:eastAsia="en-US"/>
        </w:rPr>
        <w:t xml:space="preserve"> сельского поселения</w:t>
      </w:r>
      <w:r>
        <w:rPr>
          <w:rFonts w:ascii="Times New Roman" w:eastAsia="Times New Roman" w:hAnsi="Times New Roman" w:cs="Times New Roman"/>
          <w:sz w:val="28"/>
          <w:szCs w:val="28"/>
        </w:rPr>
        <w:t>) исключить;</w:t>
      </w:r>
    </w:p>
    <w:p w:rsidR="006322D3" w:rsidRDefault="006322D3" w:rsidP="006322D3">
      <w:pPr>
        <w:suppressAutoHyphens/>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 в статье 29 (</w:t>
      </w:r>
      <w:r>
        <w:rPr>
          <w:rFonts w:ascii="Times New Roman" w:eastAsia="Calibri" w:hAnsi="Times New Roman" w:cs="Times New Roman"/>
          <w:b/>
          <w:bCs/>
          <w:sz w:val="28"/>
          <w:szCs w:val="28"/>
          <w:lang w:eastAsia="en-US"/>
        </w:rPr>
        <w:t xml:space="preserve">Депутат Совета депутатов </w:t>
      </w:r>
      <w:proofErr w:type="spellStart"/>
      <w:r w:rsidRPr="006322D3">
        <w:rPr>
          <w:rFonts w:ascii="Times New Roman" w:eastAsia="Calibri" w:hAnsi="Times New Roman" w:cs="Times New Roman"/>
          <w:b/>
          <w:bCs/>
          <w:sz w:val="28"/>
          <w:szCs w:val="28"/>
          <w:lang w:eastAsia="en-US"/>
        </w:rPr>
        <w:t>Алпатовского</w:t>
      </w:r>
      <w:proofErr w:type="spellEnd"/>
      <w:r>
        <w:rPr>
          <w:rFonts w:ascii="Times New Roman" w:eastAsia="Calibri" w:hAnsi="Times New Roman" w:cs="Times New Roman"/>
          <w:b/>
          <w:bCs/>
          <w:sz w:val="28"/>
          <w:szCs w:val="28"/>
          <w:lang w:eastAsia="en-US"/>
        </w:rPr>
        <w:t xml:space="preserve"> сельского поселения</w:t>
      </w:r>
      <w:r>
        <w:rPr>
          <w:rFonts w:ascii="Times New Roman" w:eastAsia="Calibri" w:hAnsi="Times New Roman" w:cs="Times New Roman"/>
          <w:sz w:val="28"/>
          <w:szCs w:val="28"/>
        </w:rPr>
        <w:t>):</w:t>
      </w:r>
    </w:p>
    <w:p w:rsidR="006322D3" w:rsidRDefault="006322D3" w:rsidP="006322D3">
      <w:pPr>
        <w:suppressAutoHyphens/>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пункт 14 признать утратившим силу;</w:t>
      </w:r>
    </w:p>
    <w:p w:rsidR="006322D3" w:rsidRDefault="006322D3" w:rsidP="006322D3">
      <w:pPr>
        <w:suppressAutoHyphens/>
        <w:autoSpaceDN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б) в подпунктах «а» и «б» пункта 2 части 6 статьи 29 слова «аппарате территориальной избирательной комиссии» исключить;</w:t>
      </w:r>
    </w:p>
    <w:p w:rsidR="006322D3" w:rsidRDefault="006322D3" w:rsidP="006322D3">
      <w:pPr>
        <w:suppressAutoHyphens/>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1.4. в статье 30 (</w:t>
      </w:r>
      <w:r>
        <w:rPr>
          <w:rFonts w:ascii="Times New Roman" w:eastAsia="Times New Roman" w:hAnsi="Times New Roman" w:cs="Arial"/>
          <w:b/>
          <w:bCs/>
          <w:sz w:val="28"/>
          <w:szCs w:val="28"/>
        </w:rPr>
        <w:t>Досрочное прекращение полномочий депутата Совета депутатов сельского поселения</w:t>
      </w:r>
      <w:r>
        <w:rPr>
          <w:rFonts w:ascii="Times New Roman" w:eastAsia="Calibri" w:hAnsi="Times New Roman" w:cs="Times New Roman"/>
          <w:sz w:val="28"/>
          <w:szCs w:val="28"/>
        </w:rPr>
        <w:t>) после абзаца 3 дополнить абзацем следующего содержания:</w:t>
      </w:r>
    </w:p>
    <w:p w:rsidR="006322D3" w:rsidRDefault="006322D3" w:rsidP="006322D3">
      <w:pPr>
        <w:suppressAutoHyphens/>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«Полномочия депутата Совета депутатов </w:t>
      </w:r>
      <w:proofErr w:type="spellStart"/>
      <w:r w:rsidRPr="006322D3">
        <w:rPr>
          <w:rFonts w:ascii="Times New Roman" w:eastAsia="Calibri" w:hAnsi="Times New Roman" w:cs="Times New Roman"/>
          <w:sz w:val="28"/>
          <w:szCs w:val="28"/>
        </w:rPr>
        <w:t>Алпатовского</w:t>
      </w:r>
      <w:proofErr w:type="spellEnd"/>
      <w:r>
        <w:rPr>
          <w:rFonts w:ascii="Times New Roman" w:eastAsia="Calibri" w:hAnsi="Times New Roman" w:cs="Times New Roman"/>
          <w:sz w:val="28"/>
          <w:szCs w:val="28"/>
        </w:rPr>
        <w:t xml:space="preserve"> сельского поселения прекращаются досрочно решением Совета депутатов </w:t>
      </w:r>
      <w:r w:rsidR="00EE48E5" w:rsidRPr="00EE48E5">
        <w:rPr>
          <w:rFonts w:ascii="Times New Roman" w:eastAsia="Calibri" w:hAnsi="Times New Roman" w:cs="Times New Roman"/>
          <w:sz w:val="28"/>
          <w:szCs w:val="28"/>
        </w:rPr>
        <w:t>Алпатовского</w:t>
      </w:r>
      <w:r>
        <w:rPr>
          <w:rFonts w:ascii="Times New Roman" w:eastAsia="Calibri" w:hAnsi="Times New Roman" w:cs="Times New Roman"/>
          <w:sz w:val="28"/>
          <w:szCs w:val="28"/>
        </w:rPr>
        <w:t xml:space="preserve"> сельского поселения в случае отсутствия депутата без уважительных причин на всех заседаниях Совета депутатов </w:t>
      </w:r>
      <w:proofErr w:type="spellStart"/>
      <w:r w:rsidRPr="006322D3">
        <w:rPr>
          <w:rFonts w:ascii="Times New Roman" w:eastAsia="Calibri" w:hAnsi="Times New Roman" w:cs="Times New Roman"/>
          <w:sz w:val="28"/>
          <w:szCs w:val="28"/>
        </w:rPr>
        <w:t>Алпатовского</w:t>
      </w:r>
      <w:proofErr w:type="spellEnd"/>
      <w:r>
        <w:rPr>
          <w:rFonts w:ascii="Times New Roman" w:eastAsia="Calibri" w:hAnsi="Times New Roman" w:cs="Times New Roman"/>
          <w:sz w:val="28"/>
          <w:szCs w:val="28"/>
        </w:rPr>
        <w:t xml:space="preserve"> сельского поселения в течение шести месяцев подряд.».</w:t>
      </w:r>
    </w:p>
    <w:p w:rsidR="006322D3" w:rsidRDefault="006322D3" w:rsidP="006322D3">
      <w:pPr>
        <w:suppressAutoHyphens/>
        <w:autoSpaceDN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 пункт 1 статьи 36 (</w:t>
      </w:r>
      <w:r>
        <w:rPr>
          <w:rFonts w:ascii="Times New Roman" w:eastAsia="Calibri" w:hAnsi="Times New Roman" w:cs="Times New Roman"/>
          <w:b/>
          <w:sz w:val="28"/>
          <w:szCs w:val="28"/>
          <w:lang w:eastAsia="en-US"/>
        </w:rPr>
        <w:t xml:space="preserve">Глава администрации </w:t>
      </w:r>
      <w:proofErr w:type="spellStart"/>
      <w:r w:rsidRPr="006322D3">
        <w:rPr>
          <w:rFonts w:ascii="Times New Roman" w:eastAsia="Calibri" w:hAnsi="Times New Roman" w:cs="Times New Roman"/>
          <w:b/>
          <w:sz w:val="28"/>
          <w:szCs w:val="28"/>
          <w:lang w:eastAsia="en-US"/>
        </w:rPr>
        <w:t>Алпатовского</w:t>
      </w:r>
      <w:proofErr w:type="spellEnd"/>
      <w:r>
        <w:rPr>
          <w:rFonts w:ascii="Times New Roman" w:eastAsia="Calibri" w:hAnsi="Times New Roman" w:cs="Times New Roman"/>
          <w:b/>
          <w:sz w:val="28"/>
          <w:szCs w:val="28"/>
          <w:lang w:eastAsia="en-US"/>
        </w:rPr>
        <w:t xml:space="preserve"> сельского поселения и его компетенция</w:t>
      </w:r>
      <w:r>
        <w:rPr>
          <w:rFonts w:ascii="Times New Roman" w:eastAsia="Calibri" w:hAnsi="Times New Roman" w:cs="Times New Roman"/>
          <w:sz w:val="28"/>
          <w:szCs w:val="28"/>
          <w:lang w:eastAsia="en-US"/>
        </w:rPr>
        <w:t>) изложить в новой редакции:</w:t>
      </w:r>
    </w:p>
    <w:p w:rsidR="006322D3" w:rsidRDefault="006322D3" w:rsidP="006322D3">
      <w:pPr>
        <w:suppressAutoHyphens/>
        <w:autoSpaceDN w:val="0"/>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«1. Главой местной администрации является лицо, назначаемое на должность главы местной администрации Советом депутатов сельского поселения по контракту, заключаемому по результатам конкурса на замещение указанной должности. Контракт с главой местной администрации заключается на срок полномочий представительного органа муниципального образования, но не менее чем на два года</w:t>
      </w:r>
      <w:proofErr w:type="gramStart"/>
      <w:r>
        <w:rPr>
          <w:rFonts w:ascii="Times New Roman" w:eastAsia="Times New Roman" w:hAnsi="Times New Roman" w:cs="Times New Roman"/>
          <w:sz w:val="28"/>
          <w:szCs w:val="28"/>
        </w:rPr>
        <w:t>.»;</w:t>
      </w:r>
      <w:proofErr w:type="gramEnd"/>
    </w:p>
    <w:p w:rsidR="006322D3" w:rsidRDefault="006322D3" w:rsidP="006322D3">
      <w:pPr>
        <w:suppressAutoHyphens/>
        <w:autoSpaceDN w:val="0"/>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1.6. в статье 37 (</w:t>
      </w:r>
      <w:r>
        <w:rPr>
          <w:rFonts w:ascii="Times New Roman" w:eastAsia="Calibri" w:hAnsi="Times New Roman" w:cs="Times New Roman"/>
          <w:b/>
          <w:bCs/>
          <w:sz w:val="28"/>
          <w:szCs w:val="28"/>
          <w:lang w:eastAsia="en-US"/>
        </w:rPr>
        <w:t xml:space="preserve">Избирательная комиссия </w:t>
      </w:r>
      <w:proofErr w:type="spellStart"/>
      <w:r w:rsidRPr="006322D3">
        <w:rPr>
          <w:rFonts w:ascii="Times New Roman" w:eastAsia="Calibri" w:hAnsi="Times New Roman" w:cs="Times New Roman"/>
          <w:b/>
          <w:bCs/>
          <w:sz w:val="28"/>
          <w:szCs w:val="28"/>
          <w:lang w:eastAsia="en-US"/>
        </w:rPr>
        <w:t>Алпатовского</w:t>
      </w:r>
      <w:proofErr w:type="spellEnd"/>
      <w:r>
        <w:rPr>
          <w:rFonts w:ascii="Times New Roman" w:eastAsia="Calibri" w:hAnsi="Times New Roman" w:cs="Times New Roman"/>
          <w:b/>
          <w:bCs/>
          <w:sz w:val="28"/>
          <w:szCs w:val="28"/>
          <w:lang w:eastAsia="en-US"/>
        </w:rPr>
        <w:t xml:space="preserve"> сельского поселения</w:t>
      </w:r>
      <w:r>
        <w:rPr>
          <w:rFonts w:ascii="Times New Roman" w:eastAsia="Times New Roman" w:hAnsi="Times New Roman" w:cs="Times New Roman"/>
          <w:sz w:val="28"/>
          <w:szCs w:val="28"/>
        </w:rPr>
        <w:t>) после слова «</w:t>
      </w:r>
      <w:r w:rsidRPr="006322D3">
        <w:rPr>
          <w:rFonts w:ascii="Times New Roman" w:eastAsia="Times New Roman" w:hAnsi="Times New Roman" w:cs="Times New Roman"/>
          <w:sz w:val="28"/>
          <w:szCs w:val="28"/>
        </w:rPr>
        <w:t>Наурского</w:t>
      </w:r>
      <w:r>
        <w:rPr>
          <w:rFonts w:ascii="Times New Roman" w:eastAsia="Times New Roman" w:hAnsi="Times New Roman" w:cs="Times New Roman"/>
          <w:sz w:val="28"/>
          <w:szCs w:val="28"/>
        </w:rPr>
        <w:t>» слово «муниципального» исключить.</w:t>
      </w:r>
    </w:p>
    <w:p w:rsidR="006322D3" w:rsidRDefault="006322D3" w:rsidP="006322D3">
      <w:pPr>
        <w:suppressAutoHyphens/>
        <w:autoSpaceDN w:val="0"/>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1.7. в статье 39 (</w:t>
      </w:r>
      <w:r>
        <w:rPr>
          <w:rFonts w:ascii="Times New Roman" w:eastAsia="Calibri" w:hAnsi="Times New Roman" w:cs="Times New Roman"/>
          <w:b/>
          <w:bCs/>
          <w:sz w:val="28"/>
          <w:szCs w:val="28"/>
          <w:lang w:eastAsia="en-US"/>
        </w:rPr>
        <w:t xml:space="preserve">Статус муниципального служащего </w:t>
      </w:r>
      <w:proofErr w:type="spellStart"/>
      <w:r w:rsidRPr="006322D3">
        <w:rPr>
          <w:rFonts w:ascii="Times New Roman" w:eastAsia="Calibri" w:hAnsi="Times New Roman" w:cs="Times New Roman"/>
          <w:b/>
          <w:bCs/>
          <w:sz w:val="28"/>
          <w:szCs w:val="28"/>
          <w:lang w:eastAsia="en-US"/>
        </w:rPr>
        <w:t>Алпатовского</w:t>
      </w:r>
      <w:proofErr w:type="spellEnd"/>
      <w:r w:rsidRPr="006322D3">
        <w:rPr>
          <w:rFonts w:ascii="Times New Roman" w:eastAsia="Calibri" w:hAnsi="Times New Roman" w:cs="Times New Roman"/>
          <w:b/>
          <w:bCs/>
          <w:sz w:val="28"/>
          <w:szCs w:val="28"/>
          <w:lang w:eastAsia="en-US"/>
        </w:rPr>
        <w:t xml:space="preserve"> </w:t>
      </w:r>
      <w:r>
        <w:rPr>
          <w:rFonts w:ascii="Times New Roman" w:eastAsia="Calibri" w:hAnsi="Times New Roman" w:cs="Times New Roman"/>
          <w:b/>
          <w:bCs/>
          <w:sz w:val="28"/>
          <w:szCs w:val="28"/>
          <w:lang w:eastAsia="en-US"/>
        </w:rPr>
        <w:t>сельского поселения</w:t>
      </w:r>
      <w:r>
        <w:rPr>
          <w:rFonts w:ascii="Times New Roman" w:eastAsia="Times New Roman" w:hAnsi="Times New Roman" w:cs="Times New Roman"/>
          <w:sz w:val="28"/>
          <w:szCs w:val="28"/>
        </w:rPr>
        <w:t>):</w:t>
      </w:r>
    </w:p>
    <w:p w:rsidR="006322D3" w:rsidRDefault="006322D3" w:rsidP="006322D3">
      <w:pPr>
        <w:suppressAutoHyphens/>
        <w:autoSpaceDN w:val="0"/>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а) в пункте 1 слово «</w:t>
      </w:r>
      <w:r w:rsidR="00946960" w:rsidRPr="00946960">
        <w:rPr>
          <w:rFonts w:ascii="Times New Roman" w:eastAsia="Times New Roman" w:hAnsi="Times New Roman" w:cs="Times New Roman"/>
          <w:sz w:val="28"/>
          <w:szCs w:val="28"/>
        </w:rPr>
        <w:t>Наурского</w:t>
      </w:r>
      <w:bookmarkStart w:id="0" w:name="_GoBack"/>
      <w:bookmarkEnd w:id="0"/>
      <w:r>
        <w:rPr>
          <w:rFonts w:ascii="Times New Roman" w:eastAsia="Times New Roman" w:hAnsi="Times New Roman" w:cs="Times New Roman"/>
          <w:sz w:val="28"/>
          <w:szCs w:val="28"/>
        </w:rPr>
        <w:t>» заменить словом «</w:t>
      </w:r>
      <w:proofErr w:type="spellStart"/>
      <w:r w:rsidRPr="006322D3">
        <w:rPr>
          <w:rFonts w:ascii="Times New Roman" w:eastAsia="Times New Roman" w:hAnsi="Times New Roman" w:cs="Times New Roman"/>
          <w:sz w:val="28"/>
          <w:szCs w:val="28"/>
        </w:rPr>
        <w:t>Алпатовского</w:t>
      </w:r>
      <w:proofErr w:type="spellEnd"/>
      <w:r>
        <w:rPr>
          <w:rFonts w:ascii="Times New Roman" w:eastAsia="Times New Roman" w:hAnsi="Times New Roman" w:cs="Times New Roman"/>
          <w:sz w:val="28"/>
          <w:szCs w:val="28"/>
        </w:rPr>
        <w:t>»;</w:t>
      </w:r>
    </w:p>
    <w:p w:rsidR="006322D3" w:rsidRDefault="006322D3" w:rsidP="006322D3">
      <w:pPr>
        <w:suppressAutoHyphens/>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в пункте 2 слова «должностным регламентом» заменить словами «должностной инструкцией»;</w:t>
      </w:r>
    </w:p>
    <w:p w:rsidR="006322D3" w:rsidRDefault="006322D3" w:rsidP="006322D3">
      <w:pPr>
        <w:suppressAutoHyphens/>
        <w:autoSpaceDN w:val="0"/>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1.8. в пункте 3 статьи 40 (</w:t>
      </w:r>
      <w:r>
        <w:rPr>
          <w:rFonts w:ascii="Times New Roman" w:eastAsia="Times New Roman" w:hAnsi="Times New Roman" w:cs="Times New Roman"/>
          <w:b/>
          <w:bCs/>
          <w:sz w:val="28"/>
          <w:szCs w:val="28"/>
        </w:rPr>
        <w:t>Реестр должностей муниципальной службы сельского поселения</w:t>
      </w:r>
      <w:r>
        <w:rPr>
          <w:rFonts w:ascii="Times New Roman" w:eastAsia="Times New Roman" w:hAnsi="Times New Roman" w:cs="Times New Roman"/>
          <w:sz w:val="28"/>
          <w:szCs w:val="28"/>
        </w:rPr>
        <w:t>) исключить слова «(государственной гражданской службы)».</w:t>
      </w:r>
    </w:p>
    <w:p w:rsidR="006322D3" w:rsidRDefault="006322D3" w:rsidP="006322D3">
      <w:pPr>
        <w:suppressAutoHyphens/>
        <w:autoSpaceDN w:val="0"/>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bCs/>
          <w:sz w:val="28"/>
          <w:szCs w:val="28"/>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6322D3" w:rsidRDefault="006322D3" w:rsidP="006322D3">
      <w:pPr>
        <w:tabs>
          <w:tab w:val="left" w:pos="6450"/>
        </w:tabs>
        <w:spacing w:after="0" w:line="240" w:lineRule="auto"/>
        <w:jc w:val="both"/>
        <w:rPr>
          <w:rFonts w:ascii="Times New Roman" w:eastAsia="Calibri" w:hAnsi="Times New Roman" w:cs="Times New Roman"/>
          <w:bCs/>
          <w:sz w:val="28"/>
          <w:szCs w:val="28"/>
          <w:lang w:eastAsia="en-US"/>
        </w:rPr>
      </w:pPr>
    </w:p>
    <w:p w:rsidR="006322D3" w:rsidRDefault="006322D3" w:rsidP="006322D3">
      <w:pPr>
        <w:tabs>
          <w:tab w:val="left" w:pos="6450"/>
        </w:tabs>
        <w:spacing w:after="0" w:line="240" w:lineRule="auto"/>
        <w:jc w:val="both"/>
        <w:rPr>
          <w:rFonts w:ascii="Times New Roman" w:eastAsia="Calibri" w:hAnsi="Times New Roman" w:cs="Times New Roman"/>
          <w:bCs/>
          <w:sz w:val="28"/>
          <w:szCs w:val="28"/>
          <w:lang w:eastAsia="en-US"/>
        </w:rPr>
      </w:pPr>
    </w:p>
    <w:p w:rsidR="006322D3" w:rsidRDefault="006322D3" w:rsidP="006322D3">
      <w:pPr>
        <w:tabs>
          <w:tab w:val="left" w:pos="6450"/>
        </w:tabs>
        <w:spacing w:after="0" w:line="240" w:lineRule="auto"/>
        <w:jc w:val="both"/>
        <w:rPr>
          <w:rFonts w:ascii="Times New Roman" w:eastAsia="Calibri" w:hAnsi="Times New Roman" w:cs="Times New Roman"/>
          <w:bCs/>
          <w:sz w:val="28"/>
          <w:szCs w:val="28"/>
          <w:lang w:eastAsia="en-US"/>
        </w:rPr>
      </w:pPr>
    </w:p>
    <w:p w:rsidR="0002692E" w:rsidRDefault="00A522A7" w:rsidP="00A522A7">
      <w:pPr>
        <w:suppressAutoHyphens/>
        <w:spacing w:after="0" w:line="0" w:lineRule="atLeast"/>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Глава </w:t>
      </w:r>
      <w:proofErr w:type="spellStart"/>
      <w:r w:rsidR="0033256E" w:rsidRPr="0033256E">
        <w:rPr>
          <w:rFonts w:ascii="Times New Roman" w:eastAsiaTheme="minorHAnsi" w:hAnsi="Times New Roman" w:cs="Times New Roman"/>
          <w:sz w:val="28"/>
          <w:szCs w:val="28"/>
          <w:lang w:eastAsia="en-US"/>
        </w:rPr>
        <w:t>Алпатовского</w:t>
      </w:r>
      <w:proofErr w:type="spellEnd"/>
      <w:r>
        <w:rPr>
          <w:rFonts w:ascii="Times New Roman" w:eastAsiaTheme="minorHAnsi" w:hAnsi="Times New Roman" w:cs="Times New Roman"/>
          <w:sz w:val="28"/>
          <w:szCs w:val="28"/>
          <w:lang w:eastAsia="en-US"/>
        </w:rPr>
        <w:t xml:space="preserve"> </w:t>
      </w:r>
    </w:p>
    <w:p w:rsidR="00243BA1" w:rsidRPr="00A522A7" w:rsidRDefault="00A522A7" w:rsidP="00A522A7">
      <w:pPr>
        <w:suppressAutoHyphens/>
        <w:spacing w:after="0" w:line="0" w:lineRule="atLeast"/>
        <w:jc w:val="both"/>
        <w:rPr>
          <w:rFonts w:ascii="Times New Roman" w:eastAsia="Times New Roman" w:hAnsi="Times New Roman" w:cs="Times New Roman"/>
          <w:sz w:val="28"/>
          <w:szCs w:val="26"/>
        </w:rPr>
      </w:pPr>
      <w:r w:rsidRPr="00F711A7">
        <w:rPr>
          <w:rFonts w:ascii="Times New Roman" w:eastAsiaTheme="minorHAnsi" w:hAnsi="Times New Roman" w:cs="Times New Roman"/>
          <w:sz w:val="28"/>
          <w:szCs w:val="28"/>
          <w:lang w:eastAsia="en-US"/>
        </w:rPr>
        <w:t xml:space="preserve">сельского поселения       </w:t>
      </w:r>
      <w:r>
        <w:rPr>
          <w:rFonts w:ascii="Times New Roman" w:eastAsiaTheme="minorHAnsi" w:hAnsi="Times New Roman" w:cs="Times New Roman"/>
          <w:sz w:val="28"/>
          <w:szCs w:val="28"/>
          <w:lang w:eastAsia="en-US"/>
        </w:rPr>
        <w:t xml:space="preserve">                              </w:t>
      </w:r>
      <w:r w:rsidR="00AF379F">
        <w:rPr>
          <w:rFonts w:ascii="Times New Roman" w:eastAsiaTheme="minorHAnsi" w:hAnsi="Times New Roman" w:cs="Times New Roman"/>
          <w:sz w:val="28"/>
          <w:szCs w:val="28"/>
          <w:lang w:eastAsia="en-US"/>
        </w:rPr>
        <w:t xml:space="preserve">                    </w:t>
      </w:r>
      <w:r w:rsidR="00763A35">
        <w:rPr>
          <w:rFonts w:ascii="Times New Roman" w:eastAsiaTheme="minorHAnsi" w:hAnsi="Times New Roman" w:cs="Times New Roman"/>
          <w:sz w:val="28"/>
          <w:szCs w:val="28"/>
          <w:lang w:eastAsia="en-US"/>
        </w:rPr>
        <w:t xml:space="preserve">  </w:t>
      </w:r>
      <w:r w:rsidR="00AF379F">
        <w:rPr>
          <w:rFonts w:ascii="Times New Roman" w:eastAsiaTheme="minorHAnsi" w:hAnsi="Times New Roman" w:cs="Times New Roman"/>
          <w:sz w:val="28"/>
          <w:szCs w:val="28"/>
          <w:lang w:eastAsia="en-US"/>
        </w:rPr>
        <w:t xml:space="preserve">                </w:t>
      </w:r>
      <w:r w:rsidR="00A7022E" w:rsidRPr="00A7022E">
        <w:rPr>
          <w:rFonts w:ascii="Times New Roman" w:eastAsiaTheme="minorHAnsi" w:hAnsi="Times New Roman" w:cs="Times New Roman"/>
          <w:sz w:val="28"/>
          <w:szCs w:val="28"/>
          <w:lang w:eastAsia="en-US"/>
        </w:rPr>
        <w:t>С.Х. Халуев</w:t>
      </w:r>
    </w:p>
    <w:sectPr w:rsidR="00243BA1" w:rsidRPr="00A522A7" w:rsidSect="00927C61">
      <w:footerReference w:type="default" r:id="rId9"/>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BFF" w:rsidRDefault="009C7BFF" w:rsidP="00620CEA">
      <w:pPr>
        <w:spacing w:after="0" w:line="240" w:lineRule="auto"/>
      </w:pPr>
      <w:r>
        <w:separator/>
      </w:r>
    </w:p>
  </w:endnote>
  <w:endnote w:type="continuationSeparator" w:id="0">
    <w:p w:rsidR="009C7BFF" w:rsidRDefault="009C7BFF" w:rsidP="0062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1872"/>
      <w:docPartObj>
        <w:docPartGallery w:val="Page Numbers (Bottom of Page)"/>
        <w:docPartUnique/>
      </w:docPartObj>
    </w:sdtPr>
    <w:sdtEndPr/>
    <w:sdtContent>
      <w:p w:rsidR="006B6C00" w:rsidRDefault="00BA3572">
        <w:pPr>
          <w:pStyle w:val="a5"/>
          <w:jc w:val="right"/>
        </w:pPr>
        <w:r>
          <w:rPr>
            <w:noProof/>
          </w:rPr>
          <w:fldChar w:fldCharType="begin"/>
        </w:r>
        <w:r>
          <w:rPr>
            <w:noProof/>
          </w:rPr>
          <w:instrText>PAGE   \* MERGEFORMAT</w:instrText>
        </w:r>
        <w:r>
          <w:rPr>
            <w:noProof/>
          </w:rPr>
          <w:fldChar w:fldCharType="separate"/>
        </w:r>
        <w:r w:rsidR="00946960">
          <w:rPr>
            <w:noProof/>
          </w:rPr>
          <w:t>2</w:t>
        </w:r>
        <w:r>
          <w:rPr>
            <w:noProof/>
          </w:rPr>
          <w:fldChar w:fldCharType="end"/>
        </w:r>
      </w:p>
    </w:sdtContent>
  </w:sdt>
  <w:p w:rsidR="006B6C00" w:rsidRDefault="006B6C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BFF" w:rsidRDefault="009C7BFF" w:rsidP="00620CEA">
      <w:pPr>
        <w:spacing w:after="0" w:line="240" w:lineRule="auto"/>
      </w:pPr>
      <w:r>
        <w:separator/>
      </w:r>
    </w:p>
  </w:footnote>
  <w:footnote w:type="continuationSeparator" w:id="0">
    <w:p w:rsidR="009C7BFF" w:rsidRDefault="009C7BFF" w:rsidP="00620C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D261E"/>
    <w:multiLevelType w:val="hybridMultilevel"/>
    <w:tmpl w:val="2EC485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83B5FF6"/>
    <w:multiLevelType w:val="hybridMultilevel"/>
    <w:tmpl w:val="68AE4D14"/>
    <w:lvl w:ilvl="0" w:tplc="A510D8A8">
      <w:start w:val="1"/>
      <w:numFmt w:val="decimal"/>
      <w:lvlText w:val="%1."/>
      <w:lvlJc w:val="left"/>
      <w:pPr>
        <w:ind w:left="1080" w:hanging="45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nsid w:val="452E33C4"/>
    <w:multiLevelType w:val="hybridMultilevel"/>
    <w:tmpl w:val="4266CA36"/>
    <w:lvl w:ilvl="0" w:tplc="FD6A6EA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7361F3"/>
    <w:multiLevelType w:val="multilevel"/>
    <w:tmpl w:val="DB20F0D0"/>
    <w:lvl w:ilvl="0">
      <w:start w:val="1"/>
      <w:numFmt w:val="decimal"/>
      <w:lvlText w:val="%1."/>
      <w:lvlJc w:val="left"/>
      <w:pPr>
        <w:ind w:left="495" w:hanging="495"/>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380D"/>
    <w:rsid w:val="000008B5"/>
    <w:rsid w:val="00001845"/>
    <w:rsid w:val="00005370"/>
    <w:rsid w:val="00005887"/>
    <w:rsid w:val="00012FAD"/>
    <w:rsid w:val="0002692E"/>
    <w:rsid w:val="00031378"/>
    <w:rsid w:val="000444CB"/>
    <w:rsid w:val="00047956"/>
    <w:rsid w:val="0005710C"/>
    <w:rsid w:val="000864E1"/>
    <w:rsid w:val="000A0AAE"/>
    <w:rsid w:val="000B69CC"/>
    <w:rsid w:val="000D7D99"/>
    <w:rsid w:val="000E3283"/>
    <w:rsid w:val="00103C55"/>
    <w:rsid w:val="00114DBA"/>
    <w:rsid w:val="00127748"/>
    <w:rsid w:val="0013460B"/>
    <w:rsid w:val="001444B2"/>
    <w:rsid w:val="00161241"/>
    <w:rsid w:val="0017112D"/>
    <w:rsid w:val="00181395"/>
    <w:rsid w:val="001902A0"/>
    <w:rsid w:val="001947FE"/>
    <w:rsid w:val="001A1A86"/>
    <w:rsid w:val="001D368E"/>
    <w:rsid w:val="001D5838"/>
    <w:rsid w:val="001E0660"/>
    <w:rsid w:val="001F11A3"/>
    <w:rsid w:val="001F2D34"/>
    <w:rsid w:val="001F7EA9"/>
    <w:rsid w:val="002009D5"/>
    <w:rsid w:val="00214738"/>
    <w:rsid w:val="00243BA1"/>
    <w:rsid w:val="002624B3"/>
    <w:rsid w:val="00266CEA"/>
    <w:rsid w:val="00271ADD"/>
    <w:rsid w:val="00274FC2"/>
    <w:rsid w:val="002A334B"/>
    <w:rsid w:val="002B0F06"/>
    <w:rsid w:val="002B1B48"/>
    <w:rsid w:val="002F48DC"/>
    <w:rsid w:val="00310839"/>
    <w:rsid w:val="00315D42"/>
    <w:rsid w:val="0033256E"/>
    <w:rsid w:val="003335BC"/>
    <w:rsid w:val="003347EC"/>
    <w:rsid w:val="00342354"/>
    <w:rsid w:val="00343E49"/>
    <w:rsid w:val="00350BE7"/>
    <w:rsid w:val="00370BD3"/>
    <w:rsid w:val="00393901"/>
    <w:rsid w:val="003A237A"/>
    <w:rsid w:val="003A592B"/>
    <w:rsid w:val="003B6BD6"/>
    <w:rsid w:val="003C204B"/>
    <w:rsid w:val="003D15E1"/>
    <w:rsid w:val="003F4443"/>
    <w:rsid w:val="00400631"/>
    <w:rsid w:val="0040571B"/>
    <w:rsid w:val="00411424"/>
    <w:rsid w:val="004200B2"/>
    <w:rsid w:val="004201BA"/>
    <w:rsid w:val="0042060B"/>
    <w:rsid w:val="00427C06"/>
    <w:rsid w:val="00474AAC"/>
    <w:rsid w:val="0048261B"/>
    <w:rsid w:val="00497D7E"/>
    <w:rsid w:val="004A09B3"/>
    <w:rsid w:val="004A0B33"/>
    <w:rsid w:val="004B7655"/>
    <w:rsid w:val="004D3197"/>
    <w:rsid w:val="004F600E"/>
    <w:rsid w:val="00506CE8"/>
    <w:rsid w:val="005134DB"/>
    <w:rsid w:val="00520591"/>
    <w:rsid w:val="00521FF6"/>
    <w:rsid w:val="00531814"/>
    <w:rsid w:val="00532C52"/>
    <w:rsid w:val="0053724A"/>
    <w:rsid w:val="005402D9"/>
    <w:rsid w:val="005454EB"/>
    <w:rsid w:val="00552DFB"/>
    <w:rsid w:val="005541C9"/>
    <w:rsid w:val="00555B46"/>
    <w:rsid w:val="00561C71"/>
    <w:rsid w:val="00580BD8"/>
    <w:rsid w:val="00582B5E"/>
    <w:rsid w:val="005A4958"/>
    <w:rsid w:val="005B16B4"/>
    <w:rsid w:val="005B361C"/>
    <w:rsid w:val="005B4D54"/>
    <w:rsid w:val="005B4DDF"/>
    <w:rsid w:val="005C77B8"/>
    <w:rsid w:val="005C7963"/>
    <w:rsid w:val="005D4582"/>
    <w:rsid w:val="005D6718"/>
    <w:rsid w:val="005E395D"/>
    <w:rsid w:val="005E4B98"/>
    <w:rsid w:val="00612789"/>
    <w:rsid w:val="00620CEA"/>
    <w:rsid w:val="00622028"/>
    <w:rsid w:val="006322D3"/>
    <w:rsid w:val="00634B2F"/>
    <w:rsid w:val="00646AF5"/>
    <w:rsid w:val="00652285"/>
    <w:rsid w:val="00653A02"/>
    <w:rsid w:val="00682C75"/>
    <w:rsid w:val="006A6FC0"/>
    <w:rsid w:val="006B0116"/>
    <w:rsid w:val="006B6C00"/>
    <w:rsid w:val="006B75D2"/>
    <w:rsid w:val="006C6581"/>
    <w:rsid w:val="006C73B1"/>
    <w:rsid w:val="006D1284"/>
    <w:rsid w:val="006D331B"/>
    <w:rsid w:val="006D3350"/>
    <w:rsid w:val="006D76A0"/>
    <w:rsid w:val="006E05CA"/>
    <w:rsid w:val="006E7A92"/>
    <w:rsid w:val="006F3916"/>
    <w:rsid w:val="006F5DFA"/>
    <w:rsid w:val="00705070"/>
    <w:rsid w:val="007244F9"/>
    <w:rsid w:val="0073242A"/>
    <w:rsid w:val="00734D15"/>
    <w:rsid w:val="00740DF5"/>
    <w:rsid w:val="007560F7"/>
    <w:rsid w:val="00762502"/>
    <w:rsid w:val="00763A35"/>
    <w:rsid w:val="0076734E"/>
    <w:rsid w:val="00770E04"/>
    <w:rsid w:val="007A1372"/>
    <w:rsid w:val="007C2762"/>
    <w:rsid w:val="007D48FC"/>
    <w:rsid w:val="00802B42"/>
    <w:rsid w:val="00805921"/>
    <w:rsid w:val="00816FE1"/>
    <w:rsid w:val="0082112A"/>
    <w:rsid w:val="008253AE"/>
    <w:rsid w:val="00837A99"/>
    <w:rsid w:val="008438C1"/>
    <w:rsid w:val="00853F1D"/>
    <w:rsid w:val="008655FB"/>
    <w:rsid w:val="008745C4"/>
    <w:rsid w:val="008750EE"/>
    <w:rsid w:val="0088050C"/>
    <w:rsid w:val="008A2A82"/>
    <w:rsid w:val="008A344B"/>
    <w:rsid w:val="008A57A1"/>
    <w:rsid w:val="008A7BF7"/>
    <w:rsid w:val="008B29C0"/>
    <w:rsid w:val="008B6FBB"/>
    <w:rsid w:val="008D7A81"/>
    <w:rsid w:val="008F1184"/>
    <w:rsid w:val="00905FED"/>
    <w:rsid w:val="00906F8C"/>
    <w:rsid w:val="00914445"/>
    <w:rsid w:val="00916EDC"/>
    <w:rsid w:val="00927C61"/>
    <w:rsid w:val="00936E45"/>
    <w:rsid w:val="00946960"/>
    <w:rsid w:val="0095030C"/>
    <w:rsid w:val="00956DEF"/>
    <w:rsid w:val="00986411"/>
    <w:rsid w:val="00987BBE"/>
    <w:rsid w:val="009B3F7C"/>
    <w:rsid w:val="009B689F"/>
    <w:rsid w:val="009C7BFF"/>
    <w:rsid w:val="009E7F83"/>
    <w:rsid w:val="009F2C73"/>
    <w:rsid w:val="00A03316"/>
    <w:rsid w:val="00A107E3"/>
    <w:rsid w:val="00A1158C"/>
    <w:rsid w:val="00A35FE0"/>
    <w:rsid w:val="00A522A7"/>
    <w:rsid w:val="00A61BC4"/>
    <w:rsid w:val="00A7022E"/>
    <w:rsid w:val="00A95141"/>
    <w:rsid w:val="00AA0B40"/>
    <w:rsid w:val="00AA1071"/>
    <w:rsid w:val="00AB3FF1"/>
    <w:rsid w:val="00AB4A2A"/>
    <w:rsid w:val="00AD358B"/>
    <w:rsid w:val="00AE68C6"/>
    <w:rsid w:val="00AF0B68"/>
    <w:rsid w:val="00AF379F"/>
    <w:rsid w:val="00B0466D"/>
    <w:rsid w:val="00B2514D"/>
    <w:rsid w:val="00B35887"/>
    <w:rsid w:val="00B378F9"/>
    <w:rsid w:val="00B4380D"/>
    <w:rsid w:val="00B4629C"/>
    <w:rsid w:val="00B462A2"/>
    <w:rsid w:val="00B57F95"/>
    <w:rsid w:val="00B73F54"/>
    <w:rsid w:val="00B80728"/>
    <w:rsid w:val="00B83EFA"/>
    <w:rsid w:val="00B84B17"/>
    <w:rsid w:val="00BA07DA"/>
    <w:rsid w:val="00BA3572"/>
    <w:rsid w:val="00BA6B3B"/>
    <w:rsid w:val="00BB5DF2"/>
    <w:rsid w:val="00BC0F16"/>
    <w:rsid w:val="00BD426B"/>
    <w:rsid w:val="00BD6731"/>
    <w:rsid w:val="00BD73AF"/>
    <w:rsid w:val="00BE379C"/>
    <w:rsid w:val="00C15D5A"/>
    <w:rsid w:val="00C16291"/>
    <w:rsid w:val="00C2345C"/>
    <w:rsid w:val="00C23CD9"/>
    <w:rsid w:val="00C34123"/>
    <w:rsid w:val="00C34CF5"/>
    <w:rsid w:val="00C461E1"/>
    <w:rsid w:val="00C51A36"/>
    <w:rsid w:val="00C5707C"/>
    <w:rsid w:val="00C57952"/>
    <w:rsid w:val="00C70F1E"/>
    <w:rsid w:val="00C73C5D"/>
    <w:rsid w:val="00CB1138"/>
    <w:rsid w:val="00CC1301"/>
    <w:rsid w:val="00CD0A02"/>
    <w:rsid w:val="00CD1F74"/>
    <w:rsid w:val="00D15F4C"/>
    <w:rsid w:val="00D26E62"/>
    <w:rsid w:val="00D307C1"/>
    <w:rsid w:val="00D331EB"/>
    <w:rsid w:val="00D50E56"/>
    <w:rsid w:val="00D564B5"/>
    <w:rsid w:val="00D879ED"/>
    <w:rsid w:val="00D90066"/>
    <w:rsid w:val="00D900EB"/>
    <w:rsid w:val="00D90312"/>
    <w:rsid w:val="00DA40B0"/>
    <w:rsid w:val="00DB1EBB"/>
    <w:rsid w:val="00DC2D3E"/>
    <w:rsid w:val="00E00DAB"/>
    <w:rsid w:val="00E1237C"/>
    <w:rsid w:val="00E475AB"/>
    <w:rsid w:val="00E64979"/>
    <w:rsid w:val="00E76A49"/>
    <w:rsid w:val="00E828B3"/>
    <w:rsid w:val="00E838A1"/>
    <w:rsid w:val="00E961DF"/>
    <w:rsid w:val="00EA04DE"/>
    <w:rsid w:val="00EA6E1A"/>
    <w:rsid w:val="00EB0AFB"/>
    <w:rsid w:val="00EC2997"/>
    <w:rsid w:val="00EC2ADF"/>
    <w:rsid w:val="00ED1615"/>
    <w:rsid w:val="00ED3EAF"/>
    <w:rsid w:val="00ED6638"/>
    <w:rsid w:val="00ED7C3A"/>
    <w:rsid w:val="00EE48E5"/>
    <w:rsid w:val="00F02690"/>
    <w:rsid w:val="00F30D2B"/>
    <w:rsid w:val="00F40487"/>
    <w:rsid w:val="00F637BC"/>
    <w:rsid w:val="00F6785B"/>
    <w:rsid w:val="00F711A7"/>
    <w:rsid w:val="00F71222"/>
    <w:rsid w:val="00F81BC0"/>
    <w:rsid w:val="00F90E59"/>
    <w:rsid w:val="00FB2846"/>
    <w:rsid w:val="00FB5A5A"/>
    <w:rsid w:val="00FB77B1"/>
    <w:rsid w:val="00FC0944"/>
    <w:rsid w:val="00FC2882"/>
    <w:rsid w:val="00FC2CA3"/>
    <w:rsid w:val="00FD02A0"/>
    <w:rsid w:val="00FD680F"/>
    <w:rsid w:val="00FD748B"/>
    <w:rsid w:val="00FF5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4EB"/>
  </w:style>
  <w:style w:type="paragraph" w:styleId="6">
    <w:name w:val="heading 6"/>
    <w:basedOn w:val="a"/>
    <w:next w:val="a"/>
    <w:link w:val="60"/>
    <w:qFormat/>
    <w:rsid w:val="008B29C0"/>
    <w:pPr>
      <w:keepNext/>
      <w:spacing w:after="0" w:line="360" w:lineRule="auto"/>
      <w:jc w:val="center"/>
      <w:outlineLvl w:val="5"/>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C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0CEA"/>
  </w:style>
  <w:style w:type="paragraph" w:styleId="a5">
    <w:name w:val="footer"/>
    <w:basedOn w:val="a"/>
    <w:link w:val="a6"/>
    <w:uiPriority w:val="99"/>
    <w:unhideWhenUsed/>
    <w:rsid w:val="00620C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0CEA"/>
  </w:style>
  <w:style w:type="paragraph" w:styleId="a7">
    <w:name w:val="No Spacing"/>
    <w:uiPriority w:val="1"/>
    <w:qFormat/>
    <w:rsid w:val="005541C9"/>
    <w:pPr>
      <w:spacing w:after="0" w:line="240" w:lineRule="auto"/>
    </w:pPr>
    <w:rPr>
      <w:rFonts w:eastAsiaTheme="minorHAnsi"/>
      <w:lang w:eastAsia="en-US"/>
    </w:rPr>
  </w:style>
  <w:style w:type="paragraph" w:customStyle="1" w:styleId="western">
    <w:name w:val="western"/>
    <w:basedOn w:val="a"/>
    <w:rsid w:val="001346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3460B"/>
  </w:style>
  <w:style w:type="character" w:customStyle="1" w:styleId="60">
    <w:name w:val="Заголовок 6 Знак"/>
    <w:basedOn w:val="a0"/>
    <w:link w:val="6"/>
    <w:rsid w:val="008B29C0"/>
    <w:rPr>
      <w:rFonts w:ascii="Times New Roman" w:eastAsia="Times New Roman" w:hAnsi="Times New Roman" w:cs="Times New Roman"/>
      <w:b/>
      <w:sz w:val="24"/>
      <w:szCs w:val="20"/>
    </w:rPr>
  </w:style>
  <w:style w:type="paragraph" w:customStyle="1" w:styleId="aaanao">
    <w:name w:val="aa?anao"/>
    <w:basedOn w:val="a"/>
    <w:next w:val="a"/>
    <w:rsid w:val="00EA04DE"/>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rPr>
  </w:style>
  <w:style w:type="paragraph" w:styleId="2">
    <w:name w:val="Body Text Indent 2"/>
    <w:basedOn w:val="a"/>
    <w:link w:val="20"/>
    <w:rsid w:val="001A1A86"/>
    <w:pPr>
      <w:spacing w:after="0" w:line="240" w:lineRule="auto"/>
      <w:ind w:firstLine="720"/>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1A1A86"/>
    <w:rPr>
      <w:rFonts w:ascii="Times New Roman" w:eastAsia="Times New Roman" w:hAnsi="Times New Roman" w:cs="Times New Roman"/>
      <w:sz w:val="24"/>
      <w:szCs w:val="20"/>
    </w:rPr>
  </w:style>
  <w:style w:type="paragraph" w:customStyle="1" w:styleId="ConsNormal">
    <w:name w:val="ConsNormal"/>
    <w:rsid w:val="000E3283"/>
    <w:pPr>
      <w:widowControl w:val="0"/>
      <w:spacing w:after="0" w:line="240" w:lineRule="auto"/>
      <w:ind w:firstLine="720"/>
    </w:pPr>
    <w:rPr>
      <w:rFonts w:ascii="Arial" w:eastAsia="Times New Roman" w:hAnsi="Arial" w:cs="Times New Roman"/>
      <w:snapToGrid w:val="0"/>
      <w:sz w:val="20"/>
      <w:szCs w:val="20"/>
    </w:rPr>
  </w:style>
  <w:style w:type="paragraph" w:styleId="a8">
    <w:name w:val="List Paragraph"/>
    <w:basedOn w:val="a"/>
    <w:uiPriority w:val="34"/>
    <w:qFormat/>
    <w:rsid w:val="00A522A7"/>
    <w:pPr>
      <w:ind w:left="720"/>
      <w:contextualSpacing/>
    </w:pPr>
  </w:style>
  <w:style w:type="paragraph" w:styleId="a9">
    <w:name w:val="Balloon Text"/>
    <w:basedOn w:val="a"/>
    <w:link w:val="aa"/>
    <w:uiPriority w:val="99"/>
    <w:semiHidden/>
    <w:unhideWhenUsed/>
    <w:rsid w:val="00A522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22A7"/>
    <w:rPr>
      <w:rFonts w:ascii="Tahoma" w:hAnsi="Tahoma" w:cs="Tahoma"/>
      <w:sz w:val="16"/>
      <w:szCs w:val="16"/>
    </w:rPr>
  </w:style>
  <w:style w:type="paragraph" w:customStyle="1" w:styleId="ab">
    <w:name w:val="Таблицы (моноширинный)"/>
    <w:basedOn w:val="a"/>
    <w:next w:val="a"/>
    <w:uiPriority w:val="99"/>
    <w:rsid w:val="00A522A7"/>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c">
    <w:name w:val="Normal (Web)"/>
    <w:basedOn w:val="a"/>
    <w:uiPriority w:val="99"/>
    <w:unhideWhenUsed/>
    <w:rsid w:val="002F48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92792">
      <w:bodyDiv w:val="1"/>
      <w:marLeft w:val="0"/>
      <w:marRight w:val="0"/>
      <w:marTop w:val="0"/>
      <w:marBottom w:val="0"/>
      <w:divBdr>
        <w:top w:val="none" w:sz="0" w:space="0" w:color="auto"/>
        <w:left w:val="none" w:sz="0" w:space="0" w:color="auto"/>
        <w:bottom w:val="none" w:sz="0" w:space="0" w:color="auto"/>
        <w:right w:val="none" w:sz="0" w:space="0" w:color="auto"/>
      </w:divBdr>
    </w:div>
    <w:div w:id="505943403">
      <w:bodyDiv w:val="1"/>
      <w:marLeft w:val="0"/>
      <w:marRight w:val="0"/>
      <w:marTop w:val="0"/>
      <w:marBottom w:val="0"/>
      <w:divBdr>
        <w:top w:val="none" w:sz="0" w:space="0" w:color="auto"/>
        <w:left w:val="none" w:sz="0" w:space="0" w:color="auto"/>
        <w:bottom w:val="none" w:sz="0" w:space="0" w:color="auto"/>
        <w:right w:val="none" w:sz="0" w:space="0" w:color="auto"/>
      </w:divBdr>
    </w:div>
    <w:div w:id="643395653">
      <w:bodyDiv w:val="1"/>
      <w:marLeft w:val="0"/>
      <w:marRight w:val="0"/>
      <w:marTop w:val="0"/>
      <w:marBottom w:val="0"/>
      <w:divBdr>
        <w:top w:val="none" w:sz="0" w:space="0" w:color="auto"/>
        <w:left w:val="none" w:sz="0" w:space="0" w:color="auto"/>
        <w:bottom w:val="none" w:sz="0" w:space="0" w:color="auto"/>
        <w:right w:val="none" w:sz="0" w:space="0" w:color="auto"/>
      </w:divBdr>
    </w:div>
    <w:div w:id="1047492570">
      <w:bodyDiv w:val="1"/>
      <w:marLeft w:val="0"/>
      <w:marRight w:val="0"/>
      <w:marTop w:val="0"/>
      <w:marBottom w:val="0"/>
      <w:divBdr>
        <w:top w:val="none" w:sz="0" w:space="0" w:color="auto"/>
        <w:left w:val="none" w:sz="0" w:space="0" w:color="auto"/>
        <w:bottom w:val="none" w:sz="0" w:space="0" w:color="auto"/>
        <w:right w:val="none" w:sz="0" w:space="0" w:color="auto"/>
      </w:divBdr>
    </w:div>
    <w:div w:id="1640570056">
      <w:bodyDiv w:val="1"/>
      <w:marLeft w:val="0"/>
      <w:marRight w:val="0"/>
      <w:marTop w:val="0"/>
      <w:marBottom w:val="0"/>
      <w:divBdr>
        <w:top w:val="none" w:sz="0" w:space="0" w:color="auto"/>
        <w:left w:val="none" w:sz="0" w:space="0" w:color="auto"/>
        <w:bottom w:val="none" w:sz="0" w:space="0" w:color="auto"/>
        <w:right w:val="none" w:sz="0" w:space="0" w:color="auto"/>
      </w:divBdr>
    </w:div>
    <w:div w:id="176364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0DB36-F264-4100-BDBC-55FE7AFE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2913</TotalTime>
  <Pages>1</Pages>
  <Words>645</Words>
  <Characters>3681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zarema</dc:creator>
  <cp:keywords/>
  <dc:description/>
  <cp:lastModifiedBy>Садулаева Яха Рамазановна</cp:lastModifiedBy>
  <cp:revision>66</cp:revision>
  <cp:lastPrinted>2023-03-28T11:44:00Z</cp:lastPrinted>
  <dcterms:created xsi:type="dcterms:W3CDTF">2019-03-12T06:58:00Z</dcterms:created>
  <dcterms:modified xsi:type="dcterms:W3CDTF">2023-04-24T13:49:00Z</dcterms:modified>
</cp:coreProperties>
</file>